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FC7" w:rsidRPr="00F06420" w:rsidRDefault="00791FC7" w:rsidP="00791FC7">
      <w:pPr>
        <w:rPr>
          <w:rFonts w:ascii="Arial Narrow" w:hAnsi="Arial Narrow" w:cs="Arial"/>
          <w:b/>
          <w:sz w:val="24"/>
          <w:szCs w:val="24"/>
        </w:rPr>
      </w:pPr>
      <w:bookmarkStart w:id="0" w:name="_GoBack"/>
      <w:bookmarkEnd w:id="0"/>
    </w:p>
    <w:p w:rsidR="00791FC7" w:rsidRPr="00F06420" w:rsidRDefault="00791FC7" w:rsidP="00FF572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lang w:val="en-GB" w:eastAsia="sk-SK"/>
        </w:rPr>
      </w:pPr>
    </w:p>
    <w:p w:rsidR="00305D31" w:rsidRPr="00F06420" w:rsidRDefault="00895164" w:rsidP="00FF572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4"/>
          <w:lang w:eastAsia="sk-SK"/>
        </w:rPr>
      </w:pPr>
      <w:r w:rsidRPr="00F06420">
        <w:rPr>
          <w:rFonts w:ascii="Arial Narrow" w:eastAsia="Times New Roman" w:hAnsi="Arial Narrow" w:cs="Arial"/>
          <w:b/>
          <w:bCs/>
          <w:sz w:val="24"/>
          <w:lang w:eastAsia="sk-SK"/>
        </w:rPr>
        <w:t>Výzva na predkladanie žiadostí o poskytnutie prostriedkov</w:t>
      </w:r>
      <w:r w:rsidR="002F3784" w:rsidRPr="00F06420">
        <w:rPr>
          <w:rFonts w:ascii="Arial Narrow" w:eastAsia="Times New Roman" w:hAnsi="Arial Narrow" w:cs="Arial"/>
          <w:b/>
          <w:bCs/>
          <w:sz w:val="24"/>
          <w:lang w:eastAsia="sk-SK"/>
        </w:rPr>
        <w:t xml:space="preserve"> mechanizmu na podporu obnovy a</w:t>
      </w:r>
      <w:r w:rsidR="00DF7CA7" w:rsidRPr="00F06420">
        <w:rPr>
          <w:rFonts w:ascii="Arial Narrow" w:eastAsia="Times New Roman" w:hAnsi="Arial Narrow" w:cs="Arial"/>
          <w:b/>
          <w:bCs/>
          <w:sz w:val="24"/>
          <w:lang w:eastAsia="sk-SK"/>
        </w:rPr>
        <w:t> </w:t>
      </w:r>
      <w:r w:rsidR="002F3784" w:rsidRPr="00F06420">
        <w:rPr>
          <w:rFonts w:ascii="Arial Narrow" w:eastAsia="Times New Roman" w:hAnsi="Arial Narrow" w:cs="Arial"/>
          <w:b/>
          <w:bCs/>
          <w:sz w:val="24"/>
          <w:lang w:eastAsia="sk-SK"/>
        </w:rPr>
        <w:t>odolnosti</w:t>
      </w:r>
    </w:p>
    <w:p w:rsidR="00BA61A8" w:rsidRPr="00F06420" w:rsidRDefault="00BA61A8">
      <w:pPr>
        <w:rPr>
          <w:rFonts w:ascii="Arial Narrow" w:eastAsia="Times New Roman" w:hAnsi="Arial Narrow" w:cs="Arial"/>
          <w:bCs/>
          <w:color w:val="365F91"/>
          <w:spacing w:val="5"/>
          <w:kern w:val="28"/>
          <w:sz w:val="36"/>
          <w:szCs w:val="26"/>
          <w:lang w:eastAsia="sk-SK"/>
        </w:rPr>
      </w:pPr>
    </w:p>
    <w:p w:rsidR="00BA61A8" w:rsidRPr="00F06420" w:rsidRDefault="00F54423" w:rsidP="003E3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EAAAA" w:themeFill="background2" w:themeFillShade="BF"/>
        <w:spacing w:after="200" w:line="276" w:lineRule="auto"/>
        <w:jc w:val="center"/>
        <w:rPr>
          <w:rFonts w:ascii="Arial Narrow" w:hAnsi="Arial Narrow" w:cs="Arial"/>
          <w:bCs/>
          <w:color w:val="365F91"/>
          <w:spacing w:val="5"/>
          <w:kern w:val="28"/>
        </w:rPr>
      </w:pPr>
      <w:r w:rsidRPr="00F06420">
        <w:rPr>
          <w:rFonts w:ascii="Arial Narrow" w:hAnsi="Arial Narrow" w:cs="Arial"/>
          <w:bCs/>
          <w:color w:val="365F91"/>
          <w:spacing w:val="5"/>
          <w:kern w:val="28"/>
          <w:highlight w:val="darkGray"/>
        </w:rPr>
        <w:t>Základné údaje</w:t>
      </w:r>
      <w:r w:rsidR="00BA61A8" w:rsidRPr="00F06420">
        <w:rPr>
          <w:rFonts w:ascii="Arial Narrow" w:hAnsi="Arial Narrow" w:cs="Arial"/>
          <w:bCs/>
          <w:color w:val="365F91"/>
          <w:spacing w:val="5"/>
          <w:kern w:val="28"/>
          <w:highlight w:val="darkGray"/>
        </w:rPr>
        <w:t>:</w:t>
      </w:r>
    </w:p>
    <w:p w:rsidR="008227D9" w:rsidRPr="00F06420" w:rsidRDefault="00F54423">
      <w:pPr>
        <w:rPr>
          <w:rFonts w:ascii="Arial Narrow" w:eastAsia="Times New Roman" w:hAnsi="Arial Narrow" w:cs="Arial"/>
          <w:lang w:eastAsia="sk-SK"/>
        </w:rPr>
      </w:pPr>
      <w:r w:rsidRPr="00F06420">
        <w:rPr>
          <w:rFonts w:ascii="Arial Narrow" w:eastAsia="Times New Roman" w:hAnsi="Arial Narrow" w:cs="Arial"/>
          <w:lang w:eastAsia="sk-SK"/>
        </w:rPr>
        <w:t>Názov výzvy:</w:t>
      </w:r>
    </w:p>
    <w:p w:rsidR="00C3033B" w:rsidRPr="00F06420" w:rsidRDefault="00C3033B">
      <w:pPr>
        <w:rPr>
          <w:rFonts w:ascii="Arial Narrow" w:eastAsia="Times New Roman" w:hAnsi="Arial Narrow" w:cs="Arial"/>
          <w:lang w:eastAsia="sk-SK"/>
        </w:rPr>
      </w:pPr>
      <w:r w:rsidRPr="00F06420">
        <w:rPr>
          <w:rFonts w:ascii="Arial Narrow" w:eastAsia="Times New Roman" w:hAnsi="Arial Narrow" w:cs="Arial"/>
          <w:lang w:eastAsia="sk-SK"/>
        </w:rPr>
        <w:t>Kód výzvy:</w:t>
      </w:r>
    </w:p>
    <w:p w:rsidR="00F54423" w:rsidRPr="00F06420" w:rsidRDefault="00EA007C">
      <w:pPr>
        <w:rPr>
          <w:rFonts w:ascii="Arial Narrow" w:eastAsia="Times New Roman" w:hAnsi="Arial Narrow" w:cs="Arial"/>
          <w:lang w:eastAsia="sk-SK"/>
        </w:rPr>
      </w:pPr>
      <w:r w:rsidRPr="00F06420">
        <w:rPr>
          <w:rFonts w:ascii="Arial Narrow" w:eastAsia="Times New Roman" w:hAnsi="Arial Narrow" w:cs="Arial"/>
          <w:lang w:eastAsia="sk-SK"/>
        </w:rPr>
        <w:t>Komponent</w:t>
      </w:r>
      <w:r w:rsidR="0068591B" w:rsidRPr="00F06420">
        <w:rPr>
          <w:rFonts w:ascii="Arial Narrow" w:eastAsia="Times New Roman" w:hAnsi="Arial Narrow" w:cs="Arial"/>
          <w:lang w:eastAsia="sk-SK"/>
        </w:rPr>
        <w:t>:</w:t>
      </w:r>
    </w:p>
    <w:p w:rsidR="0068591B" w:rsidRPr="00F06420" w:rsidRDefault="00EB3EFB">
      <w:pPr>
        <w:rPr>
          <w:rFonts w:ascii="Arial Narrow" w:eastAsia="Times New Roman" w:hAnsi="Arial Narrow" w:cs="Arial"/>
          <w:lang w:eastAsia="sk-SK"/>
        </w:rPr>
      </w:pPr>
      <w:r w:rsidRPr="00F06420">
        <w:rPr>
          <w:rFonts w:ascii="Arial Narrow" w:eastAsia="Times New Roman" w:hAnsi="Arial Narrow" w:cs="Arial"/>
          <w:lang w:eastAsia="sk-SK"/>
        </w:rPr>
        <w:t>Reforma/investícia:</w:t>
      </w:r>
    </w:p>
    <w:p w:rsidR="008227D9" w:rsidRPr="00F06420" w:rsidRDefault="008227D9" w:rsidP="00A03B79">
      <w:pPr>
        <w:pStyle w:val="Odsekzoznamu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EAAAA" w:themeFill="background2" w:themeFillShade="BF"/>
        <w:spacing w:after="200" w:line="276" w:lineRule="auto"/>
        <w:jc w:val="center"/>
        <w:rPr>
          <w:rFonts w:ascii="Arial Narrow" w:hAnsi="Arial Narrow" w:cs="Arial"/>
          <w:bCs/>
          <w:color w:val="365F91"/>
          <w:spacing w:val="5"/>
          <w:kern w:val="28"/>
          <w:highlight w:val="darkGray"/>
        </w:rPr>
      </w:pPr>
      <w:r w:rsidRPr="00F06420">
        <w:rPr>
          <w:rFonts w:ascii="Arial Narrow" w:hAnsi="Arial Narrow" w:cs="Arial"/>
          <w:bCs/>
          <w:color w:val="365F91"/>
          <w:spacing w:val="5"/>
          <w:kern w:val="28"/>
          <w:highlight w:val="darkGray"/>
        </w:rPr>
        <w:t>Formálne náležitosti:</w:t>
      </w:r>
    </w:p>
    <w:p w:rsidR="008227D9" w:rsidRPr="00F06420" w:rsidRDefault="00853001" w:rsidP="003F5BF6">
      <w:pPr>
        <w:pStyle w:val="Odsekzoznamu"/>
        <w:numPr>
          <w:ilvl w:val="1"/>
          <w:numId w:val="3"/>
        </w:numPr>
        <w:spacing w:before="120" w:after="120" w:line="276" w:lineRule="auto"/>
        <w:ind w:left="426" w:hanging="426"/>
        <w:jc w:val="both"/>
        <w:rPr>
          <w:rFonts w:ascii="Arial Narrow" w:hAnsi="Arial Narrow" w:cs="Arial"/>
          <w:sz w:val="22"/>
          <w:szCs w:val="22"/>
          <w:highlight w:val="lightGray"/>
        </w:rPr>
      </w:pPr>
      <w:r w:rsidRPr="00F06420">
        <w:rPr>
          <w:rFonts w:ascii="Arial Narrow" w:hAnsi="Arial Narrow" w:cs="Arial"/>
          <w:sz w:val="22"/>
          <w:szCs w:val="22"/>
          <w:highlight w:val="lightGray"/>
        </w:rPr>
        <w:t>I</w:t>
      </w:r>
      <w:r w:rsidR="008227D9" w:rsidRPr="00F06420">
        <w:rPr>
          <w:rFonts w:ascii="Arial Narrow" w:hAnsi="Arial Narrow" w:cs="Arial"/>
          <w:sz w:val="22"/>
          <w:szCs w:val="22"/>
          <w:highlight w:val="lightGray"/>
        </w:rPr>
        <w:t>dentifikačné údaje a kontaktné údaje vykonávateľa</w:t>
      </w:r>
      <w:r w:rsidR="00BA61A8" w:rsidRPr="00F06420">
        <w:rPr>
          <w:rFonts w:ascii="Arial Narrow" w:hAnsi="Arial Narrow" w:cs="Arial"/>
          <w:sz w:val="22"/>
          <w:szCs w:val="22"/>
          <w:highlight w:val="lightGray"/>
        </w:rPr>
        <w:t>:</w:t>
      </w:r>
    </w:p>
    <w:p w:rsidR="00BA61A8" w:rsidRPr="00F06420" w:rsidRDefault="008070AB" w:rsidP="00040BCF">
      <w:pPr>
        <w:pStyle w:val="Odsekzoznamu"/>
        <w:spacing w:before="240" w:after="240"/>
        <w:ind w:left="426" w:hanging="426"/>
        <w:rPr>
          <w:rFonts w:ascii="Arial Narrow" w:hAnsi="Arial Narrow" w:cs="Arial"/>
          <w:sz w:val="22"/>
          <w:szCs w:val="22"/>
        </w:rPr>
      </w:pPr>
      <w:r w:rsidRPr="00F06420">
        <w:rPr>
          <w:rFonts w:ascii="Arial Narrow" w:hAnsi="Arial Narrow" w:cs="Arial"/>
          <w:sz w:val="22"/>
          <w:szCs w:val="22"/>
        </w:rPr>
        <w:t>Názov</w:t>
      </w:r>
      <w:r w:rsidR="00BA61A8" w:rsidRPr="00F06420">
        <w:rPr>
          <w:rFonts w:ascii="Arial Narrow" w:hAnsi="Arial Narrow" w:cs="Arial"/>
          <w:sz w:val="22"/>
          <w:szCs w:val="22"/>
        </w:rPr>
        <w:t xml:space="preserve"> vykonávateľa: </w:t>
      </w:r>
    </w:p>
    <w:p w:rsidR="00DE7D4B" w:rsidRPr="00F06420" w:rsidRDefault="00BA61A8" w:rsidP="00040BCF">
      <w:pPr>
        <w:pStyle w:val="Odsekzoznamu"/>
        <w:spacing w:before="240" w:after="240"/>
        <w:ind w:left="426" w:hanging="426"/>
        <w:rPr>
          <w:rFonts w:ascii="Arial Narrow" w:hAnsi="Arial Narrow" w:cs="Arial"/>
          <w:sz w:val="22"/>
          <w:szCs w:val="22"/>
        </w:rPr>
      </w:pPr>
      <w:r w:rsidRPr="00F06420">
        <w:rPr>
          <w:rFonts w:ascii="Arial Narrow" w:hAnsi="Arial Narrow" w:cs="Arial"/>
          <w:sz w:val="22"/>
          <w:szCs w:val="22"/>
        </w:rPr>
        <w:t>A</w:t>
      </w:r>
      <w:r w:rsidR="008227D9" w:rsidRPr="00F06420">
        <w:rPr>
          <w:rFonts w:ascii="Arial Narrow" w:hAnsi="Arial Narrow" w:cs="Arial"/>
          <w:sz w:val="22"/>
          <w:szCs w:val="22"/>
        </w:rPr>
        <w:t>dresa vykonávateľa</w:t>
      </w:r>
      <w:r w:rsidR="00DE7D4B" w:rsidRPr="00F06420">
        <w:rPr>
          <w:rFonts w:ascii="Arial Narrow" w:hAnsi="Arial Narrow" w:cs="Arial"/>
          <w:sz w:val="22"/>
          <w:szCs w:val="22"/>
        </w:rPr>
        <w:t>:</w:t>
      </w:r>
    </w:p>
    <w:p w:rsidR="008227D9" w:rsidRPr="00F06420" w:rsidRDefault="00DE7D4B" w:rsidP="00040BCF">
      <w:pPr>
        <w:pStyle w:val="Odsekzoznamu"/>
        <w:spacing w:before="240" w:after="240"/>
        <w:ind w:left="426" w:hanging="426"/>
        <w:rPr>
          <w:rFonts w:ascii="Arial Narrow" w:hAnsi="Arial Narrow" w:cs="Arial"/>
          <w:sz w:val="22"/>
          <w:szCs w:val="22"/>
        </w:rPr>
      </w:pPr>
      <w:r w:rsidRPr="00F06420">
        <w:rPr>
          <w:rFonts w:ascii="Arial Narrow" w:hAnsi="Arial Narrow" w:cs="Arial"/>
          <w:sz w:val="22"/>
          <w:szCs w:val="22"/>
        </w:rPr>
        <w:t>Kontaktné údaje vykonávateľa</w:t>
      </w:r>
      <w:r w:rsidR="008227D9" w:rsidRPr="00F06420">
        <w:rPr>
          <w:rFonts w:ascii="Arial Narrow" w:hAnsi="Arial Narrow" w:cs="Arial"/>
          <w:sz w:val="22"/>
          <w:szCs w:val="22"/>
        </w:rPr>
        <w:t>:</w:t>
      </w:r>
    </w:p>
    <w:p w:rsidR="008227D9" w:rsidRPr="00F06420" w:rsidRDefault="008227D9" w:rsidP="00040BCF">
      <w:pPr>
        <w:pStyle w:val="Odsekzoznamu"/>
        <w:numPr>
          <w:ilvl w:val="1"/>
          <w:numId w:val="3"/>
        </w:numPr>
        <w:spacing w:before="120" w:after="120" w:line="276" w:lineRule="auto"/>
        <w:ind w:left="426" w:hanging="426"/>
        <w:jc w:val="both"/>
        <w:rPr>
          <w:rFonts w:ascii="Arial Narrow" w:hAnsi="Arial Narrow" w:cs="Arial"/>
          <w:sz w:val="22"/>
          <w:szCs w:val="22"/>
          <w:highlight w:val="lightGray"/>
        </w:rPr>
      </w:pPr>
      <w:r w:rsidRPr="00F06420">
        <w:rPr>
          <w:rFonts w:ascii="Arial Narrow" w:hAnsi="Arial Narrow" w:cs="Arial"/>
          <w:sz w:val="22"/>
          <w:szCs w:val="22"/>
          <w:highlight w:val="lightGray"/>
        </w:rPr>
        <w:t>Trvanie výzvy</w:t>
      </w:r>
    </w:p>
    <w:p w:rsidR="008227D9" w:rsidRPr="00F06420" w:rsidRDefault="00040BCF" w:rsidP="00040BCF">
      <w:pPr>
        <w:pStyle w:val="Odsekzoznamu"/>
        <w:spacing w:before="120" w:after="120" w:line="276" w:lineRule="auto"/>
        <w:ind w:left="426" w:hanging="426"/>
        <w:jc w:val="both"/>
        <w:rPr>
          <w:rFonts w:ascii="Arial Narrow" w:hAnsi="Arial Narrow" w:cs="Arial"/>
        </w:rPr>
      </w:pPr>
      <w:r w:rsidRPr="00F06420">
        <w:rPr>
          <w:rFonts w:ascii="Arial Narrow" w:hAnsi="Arial Narrow" w:cs="Arial"/>
          <w:sz w:val="22"/>
          <w:szCs w:val="22"/>
        </w:rPr>
        <w:t>V</w:t>
      </w:r>
      <w:r w:rsidR="008227D9" w:rsidRPr="00F06420">
        <w:rPr>
          <w:rFonts w:ascii="Arial Narrow" w:hAnsi="Arial Narrow" w:cs="Arial"/>
          <w:sz w:val="22"/>
          <w:szCs w:val="22"/>
        </w:rPr>
        <w:t>yhlásenia výzvy</w:t>
      </w:r>
      <w:r w:rsidR="008227D9" w:rsidRPr="00F06420">
        <w:rPr>
          <w:rFonts w:ascii="Arial Narrow" w:hAnsi="Arial Narrow" w:cs="Arial"/>
        </w:rPr>
        <w:t>:</w:t>
      </w:r>
      <w:sdt>
        <w:sdtPr>
          <w:rPr>
            <w:rFonts w:ascii="Arial Narrow" w:hAnsi="Arial Narrow" w:cs="Arial"/>
          </w:rPr>
          <w:id w:val="-318732938"/>
          <w:placeholder>
            <w:docPart w:val="DefaultPlaceholder_-1854013438"/>
          </w:placeholder>
          <w:showingPlcHdr/>
          <w:date>
            <w:dateFormat w:val="d. M. yyyy"/>
            <w:lid w:val="sk-SK"/>
            <w:storeMappedDataAs w:val="dateTime"/>
            <w:calendar w:val="gregorian"/>
          </w:date>
        </w:sdtPr>
        <w:sdtEndPr/>
        <w:sdtContent>
          <w:r w:rsidRPr="00F06420">
            <w:rPr>
              <w:rStyle w:val="Zstupntext"/>
              <w:rFonts w:ascii="Arial Narrow" w:hAnsi="Arial Narrow" w:cs="Arial"/>
            </w:rPr>
            <w:t>Kliknite alebo ťuknite a zadajte dátum.</w:t>
          </w:r>
        </w:sdtContent>
      </w:sdt>
    </w:p>
    <w:p w:rsidR="008227D9" w:rsidRPr="00F06420" w:rsidRDefault="00040BCF" w:rsidP="00B76E81">
      <w:pPr>
        <w:pStyle w:val="Odsekzoznamu"/>
        <w:spacing w:before="120" w:after="120" w:line="276" w:lineRule="auto"/>
        <w:ind w:left="1701" w:hanging="1701"/>
        <w:jc w:val="both"/>
        <w:rPr>
          <w:rFonts w:ascii="Arial Narrow" w:hAnsi="Arial Narrow" w:cs="Arial"/>
          <w:sz w:val="22"/>
          <w:szCs w:val="22"/>
        </w:rPr>
      </w:pPr>
      <w:r w:rsidRPr="00F06420">
        <w:rPr>
          <w:rFonts w:ascii="Arial Narrow" w:hAnsi="Arial Narrow" w:cs="Arial"/>
          <w:sz w:val="22"/>
          <w:szCs w:val="22"/>
        </w:rPr>
        <w:t>U</w:t>
      </w:r>
      <w:r w:rsidR="008227D9" w:rsidRPr="00F06420">
        <w:rPr>
          <w:rFonts w:ascii="Arial Narrow" w:hAnsi="Arial Narrow" w:cs="Arial"/>
          <w:sz w:val="22"/>
          <w:szCs w:val="22"/>
        </w:rPr>
        <w:t>zavreti</w:t>
      </w:r>
      <w:r w:rsidRPr="00F06420">
        <w:rPr>
          <w:rFonts w:ascii="Arial Narrow" w:hAnsi="Arial Narrow" w:cs="Arial"/>
          <w:sz w:val="22"/>
          <w:szCs w:val="22"/>
        </w:rPr>
        <w:t>e</w:t>
      </w:r>
      <w:r w:rsidR="008227D9" w:rsidRPr="00F06420">
        <w:rPr>
          <w:rFonts w:ascii="Arial Narrow" w:hAnsi="Arial Narrow" w:cs="Arial"/>
          <w:sz w:val="22"/>
          <w:szCs w:val="22"/>
        </w:rPr>
        <w:t xml:space="preserve"> výzvy</w:t>
      </w:r>
      <w:r w:rsidRPr="00F06420">
        <w:rPr>
          <w:rFonts w:ascii="Arial Narrow" w:hAnsi="Arial Narrow" w:cs="Arial"/>
        </w:rPr>
        <w:t xml:space="preserve">: </w:t>
      </w:r>
      <w:sdt>
        <w:sdtPr>
          <w:rPr>
            <w:rFonts w:ascii="Arial Narrow" w:hAnsi="Arial Narrow" w:cs="Arial"/>
          </w:rPr>
          <w:id w:val="1478576012"/>
          <w:placeholder>
            <w:docPart w:val="B6F28FC2617445F2A5BD4C90760D8BC9"/>
          </w:placeholder>
          <w:showingPlcHdr/>
          <w:date>
            <w:dateFormat w:val="d. M. yyyy"/>
            <w:lid w:val="sk-SK"/>
            <w:storeMappedDataAs w:val="dateTime"/>
            <w:calendar w:val="gregorian"/>
          </w:date>
        </w:sdtPr>
        <w:sdtEndPr/>
        <w:sdtContent>
          <w:r w:rsidRPr="00F06420">
            <w:rPr>
              <w:rStyle w:val="Zstupntext"/>
              <w:rFonts w:ascii="Arial Narrow" w:hAnsi="Arial Narrow" w:cs="Arial"/>
            </w:rPr>
            <w:t>Kliknite alebo ťuknite a zadajte dátum.</w:t>
          </w:r>
        </w:sdtContent>
      </w:sdt>
      <w:r w:rsidR="008227D9" w:rsidRPr="00F06420">
        <w:rPr>
          <w:rFonts w:ascii="Arial Narrow" w:hAnsi="Arial Narrow" w:cs="Arial"/>
        </w:rPr>
        <w:t xml:space="preserve"> (</w:t>
      </w:r>
      <w:r w:rsidRPr="00F06420">
        <w:rPr>
          <w:rFonts w:ascii="Arial Narrow" w:hAnsi="Arial Narrow" w:cs="Arial"/>
          <w:sz w:val="22"/>
          <w:szCs w:val="22"/>
        </w:rPr>
        <w:t xml:space="preserve">doplní sa dátum alebo </w:t>
      </w:r>
      <w:r w:rsidR="008227D9" w:rsidRPr="00F06420">
        <w:rPr>
          <w:rFonts w:ascii="Arial Narrow" w:hAnsi="Arial Narrow" w:cs="Arial"/>
          <w:sz w:val="22"/>
          <w:szCs w:val="22"/>
        </w:rPr>
        <w:t>skutočnos</w:t>
      </w:r>
      <w:r w:rsidRPr="00F06420">
        <w:rPr>
          <w:rFonts w:ascii="Arial Narrow" w:hAnsi="Arial Narrow" w:cs="Arial"/>
          <w:sz w:val="22"/>
          <w:szCs w:val="22"/>
        </w:rPr>
        <w:t>ť</w:t>
      </w:r>
      <w:r w:rsidR="008227D9" w:rsidRPr="00F06420">
        <w:rPr>
          <w:rFonts w:ascii="Arial Narrow" w:hAnsi="Arial Narrow" w:cs="Arial"/>
          <w:sz w:val="22"/>
          <w:szCs w:val="22"/>
        </w:rPr>
        <w:t>, na základe ktorej sa výzva uzavrie):</w:t>
      </w:r>
    </w:p>
    <w:p w:rsidR="008227D9" w:rsidRPr="00F06420" w:rsidRDefault="008227D9" w:rsidP="00040BCF">
      <w:pPr>
        <w:pStyle w:val="Odsekzoznamu"/>
        <w:spacing w:before="120" w:after="120" w:line="276" w:lineRule="auto"/>
        <w:ind w:left="426" w:hanging="426"/>
        <w:jc w:val="both"/>
        <w:rPr>
          <w:rFonts w:ascii="Arial Narrow" w:hAnsi="Arial Narrow" w:cs="Arial"/>
        </w:rPr>
      </w:pPr>
    </w:p>
    <w:p w:rsidR="008227D9" w:rsidRPr="00F06420" w:rsidRDefault="008227D9" w:rsidP="00040BCF">
      <w:pPr>
        <w:pStyle w:val="Odsekzoznamu"/>
        <w:numPr>
          <w:ilvl w:val="1"/>
          <w:numId w:val="3"/>
        </w:numPr>
        <w:spacing w:before="120" w:after="120" w:line="276" w:lineRule="auto"/>
        <w:ind w:left="426" w:hanging="426"/>
        <w:jc w:val="both"/>
        <w:rPr>
          <w:rFonts w:ascii="Arial Narrow" w:hAnsi="Arial Narrow" w:cs="Arial"/>
          <w:sz w:val="22"/>
          <w:szCs w:val="22"/>
          <w:highlight w:val="lightGray"/>
        </w:rPr>
      </w:pPr>
      <w:r w:rsidRPr="00F06420">
        <w:rPr>
          <w:rFonts w:ascii="Arial Narrow" w:hAnsi="Arial Narrow" w:cs="Arial"/>
          <w:sz w:val="22"/>
          <w:szCs w:val="22"/>
          <w:highlight w:val="lightGray"/>
        </w:rPr>
        <w:t>Indikatívna výška prostriedkov mechanizmu určených na výzvu</w:t>
      </w:r>
      <w:r w:rsidR="00BA61A8" w:rsidRPr="00F06420">
        <w:rPr>
          <w:rFonts w:ascii="Arial Narrow" w:hAnsi="Arial Narrow" w:cs="Arial"/>
          <w:sz w:val="22"/>
          <w:szCs w:val="22"/>
          <w:highlight w:val="lightGray"/>
        </w:rPr>
        <w:t>:</w:t>
      </w:r>
    </w:p>
    <w:p w:rsidR="008227D9" w:rsidRPr="00F06420" w:rsidRDefault="008070AB" w:rsidP="00040BCF">
      <w:pPr>
        <w:pStyle w:val="Odsekzoznamu"/>
        <w:numPr>
          <w:ilvl w:val="1"/>
          <w:numId w:val="3"/>
        </w:numPr>
        <w:spacing w:before="120" w:after="120" w:line="276" w:lineRule="auto"/>
        <w:ind w:left="426" w:hanging="426"/>
        <w:jc w:val="both"/>
        <w:rPr>
          <w:rFonts w:ascii="Arial Narrow" w:hAnsi="Arial Narrow" w:cs="Arial"/>
          <w:sz w:val="22"/>
          <w:szCs w:val="22"/>
          <w:highlight w:val="lightGray"/>
        </w:rPr>
      </w:pPr>
      <w:r w:rsidRPr="00F06420">
        <w:rPr>
          <w:rFonts w:ascii="Arial Narrow" w:hAnsi="Arial Narrow" w:cs="Arial"/>
          <w:sz w:val="22"/>
          <w:szCs w:val="22"/>
          <w:highlight w:val="lightGray"/>
        </w:rPr>
        <w:t>M</w:t>
      </w:r>
      <w:r w:rsidR="00651B01" w:rsidRPr="00F06420">
        <w:rPr>
          <w:rFonts w:ascii="Arial Narrow" w:hAnsi="Arial Narrow" w:cs="Arial"/>
          <w:sz w:val="22"/>
          <w:szCs w:val="22"/>
          <w:highlight w:val="lightGray"/>
        </w:rPr>
        <w:t>iesto a spôsob podania žiadosti o poskytnutie prostriedkov mechanizmu</w:t>
      </w:r>
      <w:r w:rsidR="00BA61A8" w:rsidRPr="00F06420">
        <w:rPr>
          <w:rFonts w:ascii="Arial Narrow" w:hAnsi="Arial Narrow" w:cs="Arial"/>
          <w:sz w:val="22"/>
          <w:szCs w:val="22"/>
          <w:highlight w:val="lightGray"/>
        </w:rPr>
        <w:t>:</w:t>
      </w:r>
    </w:p>
    <w:p w:rsidR="003F476E" w:rsidRPr="00F06420" w:rsidRDefault="003F476E" w:rsidP="003F476E">
      <w:pPr>
        <w:pStyle w:val="Odsekzoznamu"/>
        <w:numPr>
          <w:ilvl w:val="1"/>
          <w:numId w:val="3"/>
        </w:numPr>
        <w:spacing w:before="120" w:after="120" w:line="276" w:lineRule="auto"/>
        <w:ind w:left="426" w:hanging="426"/>
        <w:jc w:val="both"/>
        <w:rPr>
          <w:rFonts w:ascii="Arial Narrow" w:hAnsi="Arial Narrow" w:cs="Arial"/>
          <w:sz w:val="22"/>
          <w:szCs w:val="22"/>
          <w:highlight w:val="lightGray"/>
        </w:rPr>
      </w:pPr>
      <w:r w:rsidRPr="00F06420">
        <w:rPr>
          <w:rFonts w:ascii="Arial Narrow" w:hAnsi="Arial Narrow" w:cs="Arial"/>
          <w:sz w:val="22"/>
          <w:szCs w:val="22"/>
          <w:highlight w:val="lightGray"/>
        </w:rPr>
        <w:t xml:space="preserve">iné formálne náležitosti: </w:t>
      </w:r>
    </w:p>
    <w:p w:rsidR="008227D9" w:rsidRPr="00F06420" w:rsidRDefault="00D85140" w:rsidP="00040BCF">
      <w:pPr>
        <w:pStyle w:val="Odsekzoznamu"/>
        <w:spacing w:before="120" w:after="120" w:line="276" w:lineRule="auto"/>
        <w:ind w:left="426" w:hanging="426"/>
        <w:jc w:val="both"/>
        <w:rPr>
          <w:rFonts w:ascii="Arial Narrow" w:hAnsi="Arial Narrow" w:cs="Arial"/>
          <w:sz w:val="20"/>
          <w:szCs w:val="20"/>
        </w:rPr>
      </w:pPr>
      <w:r w:rsidRPr="00F06420">
        <w:rPr>
          <w:rFonts w:ascii="Arial Narrow" w:hAnsi="Arial Narrow" w:cs="Arial"/>
          <w:sz w:val="20"/>
          <w:szCs w:val="20"/>
        </w:rPr>
        <w:t>V</w:t>
      </w:r>
      <w:r w:rsidR="00651B01" w:rsidRPr="00F06420">
        <w:rPr>
          <w:rFonts w:ascii="Arial Narrow" w:hAnsi="Arial Narrow" w:cs="Arial"/>
          <w:sz w:val="20"/>
          <w:szCs w:val="20"/>
        </w:rPr>
        <w:t xml:space="preserve"> prípade potreby vykonávateľ definuje ďalšie formálne náležitostí výzvy</w:t>
      </w:r>
      <w:r w:rsidRPr="00F06420">
        <w:rPr>
          <w:rFonts w:ascii="Arial Narrow" w:hAnsi="Arial Narrow" w:cs="Arial"/>
          <w:sz w:val="20"/>
          <w:szCs w:val="20"/>
        </w:rPr>
        <w:t>.</w:t>
      </w:r>
    </w:p>
    <w:p w:rsidR="0082441F" w:rsidRPr="00F06420" w:rsidRDefault="0082441F" w:rsidP="00A03B79">
      <w:pPr>
        <w:pStyle w:val="Odsekzoznamu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EAAAA" w:themeFill="background2" w:themeFillShade="BF"/>
        <w:spacing w:after="200" w:line="276" w:lineRule="auto"/>
        <w:jc w:val="center"/>
        <w:rPr>
          <w:rFonts w:ascii="Arial Narrow" w:hAnsi="Arial Narrow" w:cs="Arial"/>
          <w:bCs/>
          <w:color w:val="365F91"/>
          <w:spacing w:val="5"/>
          <w:kern w:val="28"/>
          <w:highlight w:val="darkGray"/>
        </w:rPr>
      </w:pPr>
      <w:r w:rsidRPr="00F06420">
        <w:rPr>
          <w:rFonts w:ascii="Arial Narrow" w:hAnsi="Arial Narrow" w:cs="Arial"/>
          <w:bCs/>
          <w:color w:val="365F91"/>
          <w:spacing w:val="5"/>
          <w:kern w:val="28"/>
          <w:highlight w:val="darkGray"/>
        </w:rPr>
        <w:t>Obsahové náležitosti:</w:t>
      </w:r>
    </w:p>
    <w:p w:rsidR="000B33D7" w:rsidRPr="00F06420" w:rsidRDefault="000B33D7" w:rsidP="000B33D7">
      <w:pPr>
        <w:pStyle w:val="Odsekzoznamu"/>
        <w:numPr>
          <w:ilvl w:val="1"/>
          <w:numId w:val="11"/>
        </w:numPr>
        <w:spacing w:before="120" w:after="120" w:line="276" w:lineRule="auto"/>
        <w:jc w:val="both"/>
        <w:rPr>
          <w:rFonts w:ascii="Arial Narrow" w:hAnsi="Arial Narrow" w:cs="Arial"/>
          <w:sz w:val="22"/>
          <w:szCs w:val="22"/>
          <w:highlight w:val="lightGray"/>
        </w:rPr>
      </w:pPr>
      <w:r w:rsidRPr="00F06420">
        <w:rPr>
          <w:rFonts w:ascii="Arial Narrow" w:hAnsi="Arial Narrow" w:cs="Arial"/>
          <w:sz w:val="22"/>
          <w:szCs w:val="22"/>
          <w:highlight w:val="lightGray"/>
        </w:rPr>
        <w:t xml:space="preserve">Kritériá </w:t>
      </w:r>
      <w:r w:rsidR="001338F7" w:rsidRPr="00F06420">
        <w:rPr>
          <w:rFonts w:ascii="Arial Narrow" w:hAnsi="Arial Narrow" w:cs="Arial"/>
          <w:sz w:val="22"/>
          <w:szCs w:val="22"/>
          <w:highlight w:val="lightGray"/>
        </w:rPr>
        <w:t>hodnotenia</w:t>
      </w:r>
      <w:r w:rsidRPr="00F06420">
        <w:rPr>
          <w:rFonts w:ascii="Arial Narrow" w:hAnsi="Arial Narrow" w:cs="Arial"/>
          <w:sz w:val="22"/>
          <w:szCs w:val="22"/>
          <w:highlight w:val="lightGray"/>
        </w:rPr>
        <w:t xml:space="preserve"> žiadosti o prostriedky </w:t>
      </w:r>
      <w:r w:rsidR="005C1674" w:rsidRPr="00F06420">
        <w:rPr>
          <w:rFonts w:ascii="Arial Narrow" w:hAnsi="Arial Narrow" w:cs="Arial"/>
          <w:sz w:val="22"/>
          <w:szCs w:val="22"/>
          <w:highlight w:val="lightGray"/>
        </w:rPr>
        <w:t xml:space="preserve">mechanizmu </w:t>
      </w:r>
      <w:r w:rsidRPr="00F06420">
        <w:rPr>
          <w:rFonts w:ascii="Arial Narrow" w:hAnsi="Arial Narrow" w:cs="Arial"/>
          <w:sz w:val="22"/>
          <w:szCs w:val="22"/>
          <w:highlight w:val="lightGray"/>
        </w:rPr>
        <w:t xml:space="preserve">a poradie alebo váha ich dôležitosti: </w:t>
      </w:r>
    </w:p>
    <w:p w:rsidR="001F7BAE" w:rsidRPr="00F06420" w:rsidRDefault="00F4670B" w:rsidP="00770D13">
      <w:pPr>
        <w:pStyle w:val="Odsekzoznamu"/>
        <w:numPr>
          <w:ilvl w:val="1"/>
          <w:numId w:val="11"/>
        </w:numPr>
        <w:spacing w:before="120" w:after="120" w:line="276" w:lineRule="auto"/>
        <w:jc w:val="both"/>
        <w:rPr>
          <w:rFonts w:ascii="Arial Narrow" w:hAnsi="Arial Narrow" w:cs="Arial"/>
          <w:sz w:val="22"/>
          <w:szCs w:val="22"/>
          <w:highlight w:val="lightGray"/>
        </w:rPr>
      </w:pPr>
      <w:r w:rsidRPr="00F06420">
        <w:rPr>
          <w:rFonts w:ascii="Arial Narrow" w:hAnsi="Arial Narrow" w:cs="Arial"/>
          <w:sz w:val="22"/>
          <w:szCs w:val="22"/>
          <w:highlight w:val="lightGray"/>
        </w:rPr>
        <w:t>S</w:t>
      </w:r>
      <w:r w:rsidR="001F7BAE" w:rsidRPr="00F06420">
        <w:rPr>
          <w:rFonts w:ascii="Arial Narrow" w:hAnsi="Arial Narrow" w:cs="Arial"/>
          <w:sz w:val="22"/>
          <w:szCs w:val="22"/>
          <w:highlight w:val="lightGray"/>
        </w:rPr>
        <w:t xml:space="preserve">pôsob </w:t>
      </w:r>
      <w:r w:rsidR="001338F7" w:rsidRPr="00F06420">
        <w:rPr>
          <w:rFonts w:ascii="Arial Narrow" w:hAnsi="Arial Narrow" w:cs="Arial"/>
          <w:sz w:val="22"/>
          <w:szCs w:val="22"/>
          <w:highlight w:val="lightGray"/>
        </w:rPr>
        <w:t xml:space="preserve">hodnotenia </w:t>
      </w:r>
      <w:r w:rsidR="001F7BAE" w:rsidRPr="00F06420">
        <w:rPr>
          <w:rFonts w:ascii="Arial Narrow" w:hAnsi="Arial Narrow" w:cs="Arial"/>
          <w:sz w:val="22"/>
          <w:szCs w:val="22"/>
          <w:highlight w:val="lightGray"/>
        </w:rPr>
        <w:t>žiadosti o</w:t>
      </w:r>
      <w:r w:rsidR="005C1674" w:rsidRPr="00F06420">
        <w:rPr>
          <w:rFonts w:ascii="Arial Narrow" w:hAnsi="Arial Narrow" w:cs="Arial"/>
          <w:sz w:val="22"/>
          <w:szCs w:val="22"/>
          <w:highlight w:val="lightGray"/>
        </w:rPr>
        <w:t> </w:t>
      </w:r>
      <w:r w:rsidR="001F7BAE" w:rsidRPr="00F06420">
        <w:rPr>
          <w:rFonts w:ascii="Arial Narrow" w:hAnsi="Arial Narrow" w:cs="Arial"/>
          <w:sz w:val="22"/>
          <w:szCs w:val="22"/>
          <w:highlight w:val="lightGray"/>
        </w:rPr>
        <w:t>prostriedky</w:t>
      </w:r>
      <w:r w:rsidR="005C1674" w:rsidRPr="00F06420">
        <w:rPr>
          <w:rFonts w:ascii="Arial Narrow" w:hAnsi="Arial Narrow" w:cs="Arial"/>
          <w:sz w:val="22"/>
          <w:szCs w:val="22"/>
          <w:highlight w:val="lightGray"/>
        </w:rPr>
        <w:t xml:space="preserve"> mechanizmu</w:t>
      </w:r>
    </w:p>
    <w:p w:rsidR="008227D9" w:rsidRPr="00F06420" w:rsidRDefault="001F7BAE" w:rsidP="00770D13">
      <w:pPr>
        <w:pStyle w:val="Odsekzoznamu"/>
        <w:numPr>
          <w:ilvl w:val="1"/>
          <w:numId w:val="11"/>
        </w:numPr>
        <w:spacing w:before="120" w:after="120" w:line="276" w:lineRule="auto"/>
        <w:jc w:val="both"/>
        <w:rPr>
          <w:rFonts w:ascii="Arial Narrow" w:hAnsi="Arial Narrow" w:cs="Arial"/>
          <w:sz w:val="22"/>
          <w:szCs w:val="22"/>
          <w:highlight w:val="lightGray"/>
        </w:rPr>
      </w:pPr>
      <w:r w:rsidRPr="00F06420">
        <w:rPr>
          <w:rFonts w:ascii="Arial Narrow" w:hAnsi="Arial Narrow" w:cs="Arial"/>
          <w:sz w:val="22"/>
          <w:szCs w:val="22"/>
          <w:highlight w:val="lightGray"/>
        </w:rPr>
        <w:t>iné obsahové náležitosti</w:t>
      </w:r>
    </w:p>
    <w:p w:rsidR="00066A1C" w:rsidRPr="00F06420" w:rsidRDefault="00066A1C" w:rsidP="00A03B79">
      <w:pPr>
        <w:pStyle w:val="Odsekzoznamu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EAAAA" w:themeFill="background2" w:themeFillShade="BF"/>
        <w:spacing w:after="200" w:line="276" w:lineRule="auto"/>
        <w:jc w:val="center"/>
        <w:rPr>
          <w:rFonts w:ascii="Arial Narrow" w:hAnsi="Arial Narrow" w:cs="Arial"/>
          <w:bCs/>
          <w:color w:val="365F91"/>
          <w:spacing w:val="5"/>
          <w:kern w:val="28"/>
          <w:highlight w:val="darkGray"/>
        </w:rPr>
      </w:pPr>
      <w:r w:rsidRPr="00F06420">
        <w:rPr>
          <w:rFonts w:ascii="Arial Narrow" w:hAnsi="Arial Narrow" w:cs="Arial"/>
          <w:bCs/>
          <w:color w:val="365F91"/>
          <w:spacing w:val="5"/>
          <w:kern w:val="28"/>
          <w:highlight w:val="darkGray"/>
        </w:rPr>
        <w:t>Podmienky poskytnutia</w:t>
      </w:r>
      <w:r w:rsidR="009E4700" w:rsidRPr="00F06420">
        <w:rPr>
          <w:rFonts w:ascii="Arial Narrow" w:hAnsi="Arial Narrow" w:cs="Arial"/>
          <w:bCs/>
          <w:color w:val="365F91"/>
          <w:spacing w:val="5"/>
          <w:kern w:val="28"/>
          <w:highlight w:val="darkGray"/>
        </w:rPr>
        <w:t xml:space="preserve"> prostriedkov mechanizmu</w:t>
      </w:r>
      <w:r w:rsidR="00904B3F" w:rsidRPr="00F06420">
        <w:rPr>
          <w:rStyle w:val="Odkaznapoznmkupodiarou"/>
          <w:rFonts w:ascii="Arial Narrow" w:hAnsi="Arial Narrow" w:cs="Arial"/>
          <w:bCs/>
          <w:color w:val="365F91"/>
          <w:spacing w:val="5"/>
          <w:kern w:val="28"/>
          <w:highlight w:val="darkGray"/>
        </w:rPr>
        <w:footnoteReference w:id="1"/>
      </w:r>
      <w:r w:rsidRPr="00F06420">
        <w:rPr>
          <w:rFonts w:ascii="Arial Narrow" w:hAnsi="Arial Narrow" w:cs="Arial"/>
          <w:bCs/>
          <w:color w:val="365F91"/>
          <w:spacing w:val="5"/>
          <w:kern w:val="28"/>
          <w:highlight w:val="darkGray"/>
        </w:rPr>
        <w:t>:</w:t>
      </w:r>
    </w:p>
    <w:p w:rsidR="00066A1C" w:rsidRPr="00F06420" w:rsidRDefault="00066A1C" w:rsidP="00393663">
      <w:pPr>
        <w:pStyle w:val="Odsekzoznamu"/>
        <w:numPr>
          <w:ilvl w:val="1"/>
          <w:numId w:val="16"/>
        </w:numPr>
        <w:spacing w:before="120" w:after="120" w:line="276" w:lineRule="auto"/>
        <w:jc w:val="both"/>
        <w:rPr>
          <w:rFonts w:ascii="Arial Narrow" w:hAnsi="Arial Narrow" w:cs="Arial"/>
          <w:sz w:val="22"/>
          <w:szCs w:val="22"/>
          <w:highlight w:val="lightGray"/>
        </w:rPr>
      </w:pPr>
      <w:r w:rsidRPr="00F06420">
        <w:rPr>
          <w:rFonts w:ascii="Arial Narrow" w:hAnsi="Arial Narrow" w:cs="Arial"/>
          <w:sz w:val="22"/>
          <w:szCs w:val="22"/>
          <w:highlight w:val="lightGray"/>
        </w:rPr>
        <w:t>Podmienky oprávnenosti žiadateľa:</w:t>
      </w:r>
    </w:p>
    <w:p w:rsidR="00B721C0" w:rsidRPr="00F06420" w:rsidRDefault="00B721C0" w:rsidP="0078034D">
      <w:pPr>
        <w:pStyle w:val="Odsekzoznamu"/>
        <w:spacing w:before="120" w:after="120" w:line="276" w:lineRule="auto"/>
        <w:ind w:left="792"/>
        <w:jc w:val="both"/>
        <w:rPr>
          <w:rFonts w:ascii="Arial Narrow" w:hAnsi="Arial Narrow" w:cs="Arial"/>
          <w:sz w:val="20"/>
          <w:szCs w:val="20"/>
        </w:rPr>
      </w:pPr>
      <w:r w:rsidRPr="00F06420">
        <w:rPr>
          <w:rFonts w:ascii="Arial Narrow" w:hAnsi="Arial Narrow" w:cs="Arial"/>
          <w:sz w:val="20"/>
          <w:szCs w:val="20"/>
        </w:rPr>
        <w:t>Vykonávateľ je povinný stanoviť podmienku podľa §</w:t>
      </w:r>
      <w:r w:rsidR="00606079" w:rsidRPr="00F06420">
        <w:rPr>
          <w:rFonts w:ascii="Arial Narrow" w:hAnsi="Arial Narrow" w:cs="Arial"/>
          <w:sz w:val="20"/>
          <w:szCs w:val="20"/>
        </w:rPr>
        <w:t xml:space="preserve"> 13 ods. 3) a 4) Z</w:t>
      </w:r>
      <w:r w:rsidRPr="00F06420">
        <w:rPr>
          <w:rFonts w:ascii="Arial Narrow" w:hAnsi="Arial Narrow" w:cs="Arial"/>
          <w:sz w:val="20"/>
          <w:szCs w:val="20"/>
        </w:rPr>
        <w:t xml:space="preserve">ákona </w:t>
      </w:r>
      <w:r w:rsidR="00606079" w:rsidRPr="00F06420">
        <w:rPr>
          <w:rFonts w:ascii="Arial Narrow" w:hAnsi="Arial Narrow" w:cs="Arial"/>
          <w:sz w:val="20"/>
          <w:szCs w:val="20"/>
        </w:rPr>
        <w:t xml:space="preserve">č. 368/2021 </w:t>
      </w:r>
      <w:r w:rsidRPr="00F06420">
        <w:rPr>
          <w:rFonts w:ascii="Arial Narrow" w:hAnsi="Arial Narrow" w:cs="Arial"/>
          <w:sz w:val="20"/>
          <w:szCs w:val="20"/>
        </w:rPr>
        <w:t>o</w:t>
      </w:r>
      <w:r w:rsidR="00606079" w:rsidRPr="00F06420">
        <w:rPr>
          <w:rFonts w:ascii="Arial Narrow" w:hAnsi="Arial Narrow" w:cs="Arial"/>
          <w:sz w:val="20"/>
          <w:szCs w:val="20"/>
        </w:rPr>
        <w:t> </w:t>
      </w:r>
      <w:r w:rsidRPr="00F06420">
        <w:rPr>
          <w:rFonts w:ascii="Arial Narrow" w:hAnsi="Arial Narrow" w:cs="Arial"/>
          <w:sz w:val="20"/>
          <w:szCs w:val="20"/>
        </w:rPr>
        <w:t>mechanizme</w:t>
      </w:r>
      <w:r w:rsidR="00606079" w:rsidRPr="00F06420">
        <w:rPr>
          <w:rFonts w:ascii="Arial Narrow" w:hAnsi="Arial Narrow" w:cs="Arial"/>
          <w:sz w:val="20"/>
          <w:szCs w:val="20"/>
        </w:rPr>
        <w:t xml:space="preserve"> na podporu obnovy a odolnosti</w:t>
      </w:r>
    </w:p>
    <w:p w:rsidR="005A1DA4" w:rsidRPr="00F06420" w:rsidRDefault="005A2C7C" w:rsidP="00393663">
      <w:pPr>
        <w:pStyle w:val="Odsekzoznamu"/>
        <w:numPr>
          <w:ilvl w:val="1"/>
          <w:numId w:val="16"/>
        </w:numPr>
        <w:spacing w:before="120" w:after="120" w:line="276" w:lineRule="auto"/>
        <w:jc w:val="both"/>
        <w:rPr>
          <w:rFonts w:ascii="Arial Narrow" w:hAnsi="Arial Narrow" w:cs="Arial"/>
          <w:sz w:val="22"/>
          <w:szCs w:val="22"/>
          <w:highlight w:val="lightGray"/>
        </w:rPr>
      </w:pPr>
      <w:r w:rsidRPr="00F06420">
        <w:rPr>
          <w:rFonts w:ascii="Arial Narrow" w:hAnsi="Arial Narrow" w:cs="Arial"/>
          <w:sz w:val="22"/>
          <w:szCs w:val="22"/>
          <w:highlight w:val="lightGray"/>
        </w:rPr>
        <w:t>Podmienky</w:t>
      </w:r>
      <w:r w:rsidR="005A1DA4" w:rsidRPr="00F06420">
        <w:rPr>
          <w:rFonts w:ascii="Arial Narrow" w:hAnsi="Arial Narrow" w:cs="Arial"/>
          <w:sz w:val="22"/>
          <w:szCs w:val="22"/>
          <w:highlight w:val="lightGray"/>
        </w:rPr>
        <w:t xml:space="preserve"> doručenia žiadosti:</w:t>
      </w:r>
    </w:p>
    <w:p w:rsidR="005A1DA4" w:rsidRPr="00F06420" w:rsidRDefault="005A1DA4" w:rsidP="003E3392">
      <w:pPr>
        <w:pStyle w:val="Odsekzoznamu"/>
        <w:spacing w:before="120" w:after="120" w:line="276" w:lineRule="auto"/>
        <w:ind w:left="851"/>
        <w:jc w:val="both"/>
        <w:rPr>
          <w:rFonts w:ascii="Arial Narrow" w:hAnsi="Arial Narrow" w:cs="Arial"/>
          <w:sz w:val="20"/>
          <w:szCs w:val="20"/>
        </w:rPr>
      </w:pPr>
      <w:r w:rsidRPr="00F06420">
        <w:rPr>
          <w:rFonts w:ascii="Arial Narrow" w:hAnsi="Arial Narrow" w:cs="Arial"/>
          <w:sz w:val="20"/>
          <w:szCs w:val="20"/>
        </w:rPr>
        <w:t>Vykonávateľ stanoví podmienky doručenia žiadosti o</w:t>
      </w:r>
      <w:r w:rsidR="005C1674" w:rsidRPr="00F06420">
        <w:rPr>
          <w:rFonts w:ascii="Arial Narrow" w:hAnsi="Arial Narrow" w:cs="Arial"/>
          <w:sz w:val="20"/>
          <w:szCs w:val="20"/>
        </w:rPr>
        <w:t xml:space="preserve"> prostriedky</w:t>
      </w:r>
      <w:r w:rsidRPr="00F06420">
        <w:rPr>
          <w:rFonts w:ascii="Arial Narrow" w:hAnsi="Arial Narrow" w:cs="Arial"/>
          <w:sz w:val="20"/>
          <w:szCs w:val="20"/>
        </w:rPr>
        <w:t xml:space="preserve"> mechanizmu</w:t>
      </w:r>
      <w:r w:rsidR="00496F13" w:rsidRPr="00F06420">
        <w:rPr>
          <w:rFonts w:ascii="Arial Narrow" w:hAnsi="Arial Narrow" w:cs="Arial"/>
          <w:sz w:val="20"/>
          <w:szCs w:val="20"/>
        </w:rPr>
        <w:t xml:space="preserve"> v nadväznosti na náležitosti</w:t>
      </w:r>
      <w:r w:rsidR="004C589D" w:rsidRPr="00F06420">
        <w:rPr>
          <w:rFonts w:ascii="Arial Narrow" w:hAnsi="Arial Narrow" w:cs="Arial"/>
          <w:sz w:val="20"/>
          <w:szCs w:val="20"/>
        </w:rPr>
        <w:t xml:space="preserve"> žiadosti o prostriedky mechanizmu</w:t>
      </w:r>
      <w:r w:rsidR="00496F13" w:rsidRPr="00F06420">
        <w:rPr>
          <w:rFonts w:ascii="Arial Narrow" w:hAnsi="Arial Narrow" w:cs="Arial"/>
          <w:sz w:val="20"/>
          <w:szCs w:val="20"/>
        </w:rPr>
        <w:t xml:space="preserve"> v bode 1.4</w:t>
      </w:r>
      <w:r w:rsidRPr="00F06420">
        <w:rPr>
          <w:rFonts w:ascii="Arial Narrow" w:hAnsi="Arial Narrow" w:cs="Arial"/>
          <w:sz w:val="20"/>
          <w:szCs w:val="20"/>
        </w:rPr>
        <w:t>.</w:t>
      </w:r>
    </w:p>
    <w:p w:rsidR="00166DAB" w:rsidRPr="00F06420" w:rsidRDefault="00166DAB" w:rsidP="00393663">
      <w:pPr>
        <w:pStyle w:val="Odsekzoznamu"/>
        <w:numPr>
          <w:ilvl w:val="1"/>
          <w:numId w:val="16"/>
        </w:numPr>
        <w:spacing w:before="120" w:after="120" w:line="276" w:lineRule="auto"/>
        <w:jc w:val="both"/>
        <w:rPr>
          <w:rFonts w:ascii="Arial Narrow" w:hAnsi="Arial Narrow" w:cs="Arial"/>
          <w:sz w:val="22"/>
          <w:szCs w:val="22"/>
          <w:highlight w:val="lightGray"/>
        </w:rPr>
      </w:pPr>
      <w:r w:rsidRPr="00F06420">
        <w:rPr>
          <w:rFonts w:ascii="Arial Narrow" w:hAnsi="Arial Narrow" w:cs="Arial"/>
          <w:sz w:val="22"/>
          <w:szCs w:val="22"/>
          <w:highlight w:val="lightGray"/>
        </w:rPr>
        <w:t>Podmienky vyplývajúce z osobných predpisov:</w:t>
      </w:r>
    </w:p>
    <w:p w:rsidR="00166DAB" w:rsidRPr="00F06420" w:rsidRDefault="00166DAB" w:rsidP="00951097">
      <w:pPr>
        <w:pStyle w:val="Odsekzoznamu"/>
        <w:numPr>
          <w:ilvl w:val="2"/>
          <w:numId w:val="16"/>
        </w:numPr>
        <w:spacing w:before="120" w:after="120" w:line="276" w:lineRule="auto"/>
        <w:ind w:left="1560" w:hanging="709"/>
        <w:jc w:val="both"/>
        <w:rPr>
          <w:rFonts w:ascii="Arial Narrow" w:hAnsi="Arial Narrow" w:cs="Arial"/>
          <w:highlight w:val="lightGray"/>
        </w:rPr>
      </w:pPr>
      <w:r w:rsidRPr="00F06420">
        <w:rPr>
          <w:rFonts w:ascii="Arial Narrow" w:hAnsi="Arial Narrow" w:cs="Arial"/>
          <w:highlight w:val="lightGray"/>
        </w:rPr>
        <w:t xml:space="preserve">Podmienky týkajúce sa štátnej pomoci a vyplývajúce zo schém štátnej pomoci/pomoci de </w:t>
      </w:r>
      <w:proofErr w:type="spellStart"/>
      <w:r w:rsidRPr="00F06420">
        <w:rPr>
          <w:rFonts w:ascii="Arial Narrow" w:hAnsi="Arial Narrow" w:cs="Arial"/>
          <w:highlight w:val="lightGray"/>
        </w:rPr>
        <w:t>minimis</w:t>
      </w:r>
      <w:proofErr w:type="spellEnd"/>
      <w:r w:rsidRPr="00F06420">
        <w:rPr>
          <w:rFonts w:ascii="Arial Narrow" w:hAnsi="Arial Narrow" w:cs="Arial"/>
          <w:highlight w:val="lightGray"/>
        </w:rPr>
        <w:t xml:space="preserve"> (ak relevantné):</w:t>
      </w:r>
    </w:p>
    <w:p w:rsidR="007734A2" w:rsidRPr="00F06420" w:rsidRDefault="007734A2" w:rsidP="00951097">
      <w:pPr>
        <w:pStyle w:val="Odsekzoznamu"/>
        <w:numPr>
          <w:ilvl w:val="2"/>
          <w:numId w:val="16"/>
        </w:numPr>
        <w:spacing w:before="120" w:after="120" w:line="276" w:lineRule="auto"/>
        <w:ind w:left="1560" w:hanging="709"/>
        <w:jc w:val="both"/>
        <w:rPr>
          <w:rFonts w:ascii="Arial Narrow" w:hAnsi="Arial Narrow" w:cs="Arial"/>
          <w:sz w:val="22"/>
          <w:szCs w:val="22"/>
          <w:highlight w:val="lightGray"/>
        </w:rPr>
      </w:pPr>
      <w:r w:rsidRPr="00F06420">
        <w:rPr>
          <w:rFonts w:ascii="Arial Narrow" w:hAnsi="Arial Narrow" w:cs="Arial"/>
          <w:sz w:val="22"/>
          <w:szCs w:val="22"/>
          <w:highlight w:val="lightGray"/>
        </w:rPr>
        <w:t>Ďalšie podmienky vyplývajúce z osobitných predpisov</w:t>
      </w:r>
    </w:p>
    <w:p w:rsidR="00166DAB" w:rsidRPr="00F06420" w:rsidRDefault="00D0597C" w:rsidP="00DF7CA7">
      <w:pPr>
        <w:pStyle w:val="Odsekzoznamu"/>
        <w:spacing w:before="120" w:after="120" w:line="276" w:lineRule="auto"/>
        <w:ind w:left="792"/>
        <w:jc w:val="both"/>
        <w:rPr>
          <w:rFonts w:ascii="Arial Narrow" w:hAnsi="Arial Narrow" w:cs="Arial"/>
          <w:highlight w:val="lightGray"/>
        </w:rPr>
      </w:pPr>
      <w:r w:rsidRPr="00F06420">
        <w:rPr>
          <w:rFonts w:ascii="Arial Narrow" w:hAnsi="Arial Narrow" w:cs="Arial"/>
          <w:sz w:val="20"/>
          <w:szCs w:val="20"/>
        </w:rPr>
        <w:lastRenderedPageBreak/>
        <w:t xml:space="preserve">Vykonávateľ zadefinuje ďalšie podmienky vyplývajúce z osobitných predpisov napr. </w:t>
      </w:r>
      <w:r w:rsidRPr="00F06420">
        <w:rPr>
          <w:rFonts w:ascii="Arial Narrow" w:hAnsi="Arial Narrow" w:cs="Arial"/>
          <w:i/>
          <w:sz w:val="20"/>
          <w:szCs w:val="20"/>
        </w:rPr>
        <w:t>neporušenie zákazu nelegálnej práce a nelegálneho zamestnávania a pod.</w:t>
      </w:r>
    </w:p>
    <w:p w:rsidR="00166DAB" w:rsidRPr="00F06420" w:rsidRDefault="00166DAB" w:rsidP="00166DAB">
      <w:pPr>
        <w:pStyle w:val="Odsekzoznamu"/>
        <w:spacing w:before="120" w:after="120" w:line="276" w:lineRule="auto"/>
        <w:ind w:left="792"/>
        <w:jc w:val="both"/>
        <w:rPr>
          <w:rFonts w:ascii="Arial Narrow" w:hAnsi="Arial Narrow" w:cs="Arial"/>
          <w:highlight w:val="lightGray"/>
        </w:rPr>
      </w:pPr>
    </w:p>
    <w:p w:rsidR="00926048" w:rsidRPr="00F06420" w:rsidRDefault="00926048" w:rsidP="00393663">
      <w:pPr>
        <w:pStyle w:val="Odsekzoznamu"/>
        <w:numPr>
          <w:ilvl w:val="1"/>
          <w:numId w:val="16"/>
        </w:numPr>
        <w:spacing w:before="120" w:after="120" w:line="276" w:lineRule="auto"/>
        <w:jc w:val="both"/>
        <w:rPr>
          <w:rFonts w:ascii="Arial Narrow" w:hAnsi="Arial Narrow" w:cs="Arial"/>
          <w:sz w:val="22"/>
          <w:szCs w:val="22"/>
          <w:highlight w:val="lightGray"/>
        </w:rPr>
      </w:pPr>
      <w:r w:rsidRPr="00F06420">
        <w:rPr>
          <w:rFonts w:ascii="Arial Narrow" w:hAnsi="Arial Narrow" w:cs="Arial"/>
          <w:sz w:val="22"/>
          <w:szCs w:val="22"/>
          <w:highlight w:val="lightGray"/>
        </w:rPr>
        <w:t>Ďalšie podmienky poskytnutia</w:t>
      </w:r>
      <w:r w:rsidR="002A1312" w:rsidRPr="00F06420">
        <w:rPr>
          <w:rFonts w:ascii="Arial Narrow" w:hAnsi="Arial Narrow" w:cs="Arial"/>
          <w:sz w:val="22"/>
          <w:szCs w:val="22"/>
          <w:highlight w:val="lightGray"/>
        </w:rPr>
        <w:t xml:space="preserve"> prostriedkov mechanizmu:</w:t>
      </w:r>
    </w:p>
    <w:p w:rsidR="00D0597C" w:rsidRPr="00F06420" w:rsidRDefault="00D0597C" w:rsidP="0053150F">
      <w:pPr>
        <w:pStyle w:val="Odsekzoznamu"/>
        <w:spacing w:before="120" w:after="120" w:line="276" w:lineRule="auto"/>
        <w:ind w:left="792"/>
        <w:jc w:val="both"/>
        <w:rPr>
          <w:rFonts w:ascii="Arial Narrow" w:hAnsi="Arial Narrow" w:cs="Arial"/>
          <w:i/>
          <w:sz w:val="20"/>
          <w:szCs w:val="20"/>
        </w:rPr>
      </w:pPr>
      <w:r w:rsidRPr="00F06420">
        <w:rPr>
          <w:rFonts w:ascii="Arial Narrow" w:hAnsi="Arial Narrow" w:cs="Arial"/>
          <w:sz w:val="20"/>
          <w:szCs w:val="20"/>
        </w:rPr>
        <w:t>Vykonávateľ zadefinuje ďalšie podmienky vyplývajúce</w:t>
      </w:r>
      <w:r w:rsidR="003B4BE3" w:rsidRPr="00F06420">
        <w:rPr>
          <w:rFonts w:ascii="Arial Narrow" w:hAnsi="Arial Narrow" w:cs="Arial"/>
          <w:sz w:val="20"/>
          <w:szCs w:val="20"/>
        </w:rPr>
        <w:t xml:space="preserve"> </w:t>
      </w:r>
      <w:r w:rsidRPr="00F06420">
        <w:rPr>
          <w:rFonts w:ascii="Arial Narrow" w:hAnsi="Arial Narrow" w:cs="Arial"/>
          <w:sz w:val="20"/>
          <w:szCs w:val="20"/>
        </w:rPr>
        <w:t xml:space="preserve"> z</w:t>
      </w:r>
      <w:r w:rsidR="003B4BE3" w:rsidRPr="00F06420">
        <w:rPr>
          <w:rFonts w:ascii="Arial Narrow" w:hAnsi="Arial Narrow" w:cs="Arial"/>
          <w:sz w:val="20"/>
          <w:szCs w:val="20"/>
        </w:rPr>
        <w:t>o Zákona o mechanizme na podporu obnovy a odolnosti a ostatných právnych </w:t>
      </w:r>
      <w:r w:rsidRPr="00F06420">
        <w:rPr>
          <w:rFonts w:ascii="Arial Narrow" w:hAnsi="Arial Narrow" w:cs="Arial"/>
          <w:sz w:val="20"/>
          <w:szCs w:val="20"/>
        </w:rPr>
        <w:t>predpisov</w:t>
      </w:r>
      <w:r w:rsidR="003B4BE3" w:rsidRPr="00F06420">
        <w:rPr>
          <w:rFonts w:ascii="Arial Narrow" w:hAnsi="Arial Narrow" w:cs="Arial"/>
          <w:sz w:val="20"/>
          <w:szCs w:val="20"/>
        </w:rPr>
        <w:t xml:space="preserve">,  </w:t>
      </w:r>
      <w:r w:rsidRPr="00F06420">
        <w:rPr>
          <w:rFonts w:ascii="Arial Narrow" w:hAnsi="Arial Narrow" w:cs="Arial"/>
          <w:sz w:val="20"/>
          <w:szCs w:val="20"/>
        </w:rPr>
        <w:t>napr.</w:t>
      </w:r>
      <w:r w:rsidRPr="00F06420">
        <w:rPr>
          <w:rFonts w:ascii="Arial Narrow" w:hAnsi="Arial Narrow" w:cs="Arial"/>
          <w:i/>
          <w:sz w:val="20"/>
          <w:szCs w:val="20"/>
        </w:rPr>
        <w:t xml:space="preserve"> </w:t>
      </w:r>
      <w:r w:rsidR="000C2CA7" w:rsidRPr="00F06420">
        <w:rPr>
          <w:rFonts w:ascii="Arial Narrow" w:hAnsi="Arial Narrow" w:cs="Arial"/>
          <w:i/>
          <w:sz w:val="20"/>
          <w:szCs w:val="20"/>
        </w:rPr>
        <w:t xml:space="preserve">podmienka, že žiadateľ nie je evidovaný v Systéme včasného odhaľovania rizika a vylúčenia (EDES) ako vylúčená osoba alebo subjekt (v zmysle článku 135 a nasledujúcich nariadenia č. 2018/1046) </w:t>
      </w:r>
      <w:r w:rsidRPr="00F06420">
        <w:rPr>
          <w:rFonts w:ascii="Arial Narrow" w:hAnsi="Arial Narrow" w:cs="Arial"/>
          <w:i/>
          <w:sz w:val="20"/>
          <w:szCs w:val="20"/>
        </w:rPr>
        <w:t xml:space="preserve"> </w:t>
      </w:r>
      <w:r w:rsidRPr="00F06420">
        <w:rPr>
          <w:rFonts w:ascii="Arial Narrow" w:hAnsi="Arial Narrow" w:cs="Arial"/>
          <w:sz w:val="20"/>
          <w:szCs w:val="20"/>
        </w:rPr>
        <w:t>a pod.</w:t>
      </w:r>
    </w:p>
    <w:p w:rsidR="008070AB" w:rsidRPr="00F06420" w:rsidRDefault="008070AB" w:rsidP="00393663">
      <w:pPr>
        <w:pStyle w:val="Odsekzoznamu"/>
        <w:numPr>
          <w:ilvl w:val="1"/>
          <w:numId w:val="16"/>
        </w:numPr>
        <w:spacing w:before="120" w:after="120" w:line="276" w:lineRule="auto"/>
        <w:jc w:val="both"/>
        <w:rPr>
          <w:rFonts w:ascii="Arial Narrow" w:hAnsi="Arial Narrow" w:cs="Arial"/>
          <w:sz w:val="22"/>
          <w:szCs w:val="22"/>
          <w:highlight w:val="lightGray"/>
        </w:rPr>
      </w:pPr>
      <w:r w:rsidRPr="00F06420">
        <w:rPr>
          <w:rFonts w:ascii="Arial Narrow" w:hAnsi="Arial Narrow" w:cs="Arial"/>
          <w:sz w:val="22"/>
          <w:szCs w:val="22"/>
          <w:highlight w:val="lightGray"/>
        </w:rPr>
        <w:t>Ú</w:t>
      </w:r>
      <w:r w:rsidR="0068591B" w:rsidRPr="00F06420">
        <w:rPr>
          <w:rFonts w:ascii="Arial Narrow" w:hAnsi="Arial Narrow" w:cs="Arial"/>
          <w:sz w:val="22"/>
          <w:szCs w:val="22"/>
          <w:highlight w:val="lightGray"/>
        </w:rPr>
        <w:t>čel použitia prostriedkov mechanizmu</w:t>
      </w:r>
    </w:p>
    <w:p w:rsidR="008070AB" w:rsidRPr="00F06420" w:rsidRDefault="0084031A" w:rsidP="008070AB">
      <w:pPr>
        <w:pStyle w:val="Odsekzoznamu"/>
        <w:spacing w:before="120" w:after="120" w:line="276" w:lineRule="auto"/>
        <w:ind w:left="792"/>
        <w:jc w:val="both"/>
        <w:rPr>
          <w:rFonts w:ascii="Arial Narrow" w:hAnsi="Arial Narrow" w:cs="Arial"/>
          <w:sz w:val="20"/>
          <w:szCs w:val="20"/>
        </w:rPr>
      </w:pPr>
      <w:r w:rsidRPr="00F06420">
        <w:rPr>
          <w:rFonts w:ascii="Arial Narrow" w:hAnsi="Arial Narrow" w:cs="Arial"/>
          <w:sz w:val="20"/>
          <w:szCs w:val="20"/>
        </w:rPr>
        <w:t>Vykonávateľ uvedie predmet podpory, oprávnenosť aktivít, časová oprávnenosť aktivít</w:t>
      </w:r>
      <w:r w:rsidR="001D2A6E" w:rsidRPr="00F06420">
        <w:rPr>
          <w:rFonts w:ascii="Arial Narrow" w:hAnsi="Arial Narrow" w:cs="Arial"/>
          <w:sz w:val="20"/>
          <w:szCs w:val="20"/>
        </w:rPr>
        <w:t>, merateľné ukazovatele</w:t>
      </w:r>
      <w:r w:rsidRPr="00F06420">
        <w:rPr>
          <w:rFonts w:ascii="Arial Narrow" w:hAnsi="Arial Narrow" w:cs="Arial"/>
          <w:sz w:val="20"/>
          <w:szCs w:val="20"/>
        </w:rPr>
        <w:t xml:space="preserve"> a</w:t>
      </w:r>
      <w:r w:rsidR="00606079" w:rsidRPr="00F06420">
        <w:rPr>
          <w:rFonts w:ascii="Arial Narrow" w:hAnsi="Arial Narrow" w:cs="Arial"/>
          <w:sz w:val="20"/>
          <w:szCs w:val="20"/>
        </w:rPr>
        <w:t> </w:t>
      </w:r>
      <w:r w:rsidRPr="00F06420">
        <w:rPr>
          <w:rFonts w:ascii="Arial Narrow" w:hAnsi="Arial Narrow" w:cs="Arial"/>
          <w:sz w:val="20"/>
          <w:szCs w:val="20"/>
        </w:rPr>
        <w:t>pod</w:t>
      </w:r>
      <w:r w:rsidR="00606079" w:rsidRPr="00F06420">
        <w:rPr>
          <w:rFonts w:ascii="Arial Narrow" w:hAnsi="Arial Narrow" w:cs="Arial"/>
          <w:sz w:val="20"/>
          <w:szCs w:val="20"/>
        </w:rPr>
        <w:t>.</w:t>
      </w:r>
    </w:p>
    <w:p w:rsidR="00EB3EFB" w:rsidRPr="00F06420" w:rsidRDefault="00EB3EFB" w:rsidP="00A03B79">
      <w:pPr>
        <w:pStyle w:val="Odsekzoznamu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EAAAA" w:themeFill="background2" w:themeFillShade="BF"/>
        <w:spacing w:after="200" w:line="276" w:lineRule="auto"/>
        <w:jc w:val="center"/>
        <w:rPr>
          <w:rFonts w:ascii="Arial Narrow" w:hAnsi="Arial Narrow" w:cs="Arial"/>
          <w:bCs/>
          <w:color w:val="365F91"/>
          <w:spacing w:val="5"/>
          <w:kern w:val="28"/>
          <w:highlight w:val="darkGray"/>
        </w:rPr>
      </w:pPr>
      <w:r w:rsidRPr="00F06420">
        <w:rPr>
          <w:rFonts w:ascii="Arial Narrow" w:hAnsi="Arial Narrow" w:cs="Arial"/>
          <w:bCs/>
          <w:color w:val="365F91"/>
          <w:spacing w:val="5"/>
          <w:kern w:val="28"/>
          <w:highlight w:val="darkGray"/>
        </w:rPr>
        <w:t>Informácie pre žiadateľa:</w:t>
      </w:r>
    </w:p>
    <w:p w:rsidR="003B4BE3" w:rsidRPr="00F06420" w:rsidRDefault="008B1A9F" w:rsidP="003E3392">
      <w:pPr>
        <w:pStyle w:val="Odsekzoznamu"/>
        <w:spacing w:before="120" w:after="120" w:line="276" w:lineRule="auto"/>
        <w:ind w:left="567"/>
        <w:jc w:val="both"/>
        <w:rPr>
          <w:rFonts w:ascii="Arial Narrow" w:hAnsi="Arial Narrow" w:cs="Arial"/>
          <w:sz w:val="22"/>
          <w:szCs w:val="20"/>
        </w:rPr>
      </w:pPr>
      <w:r w:rsidRPr="00F06420">
        <w:rPr>
          <w:rFonts w:ascii="Arial Narrow" w:hAnsi="Arial Narrow" w:cs="Arial"/>
          <w:sz w:val="22"/>
          <w:szCs w:val="20"/>
        </w:rPr>
        <w:t xml:space="preserve">Vykonávateľ uvedie informácie pre žiadateľa, </w:t>
      </w:r>
      <w:r w:rsidR="0084031A" w:rsidRPr="00F06420">
        <w:rPr>
          <w:rFonts w:ascii="Arial Narrow" w:hAnsi="Arial Narrow" w:cs="Arial"/>
          <w:sz w:val="22"/>
          <w:szCs w:val="20"/>
        </w:rPr>
        <w:t>vrátane informácie</w:t>
      </w:r>
      <w:r w:rsidRPr="00F06420">
        <w:rPr>
          <w:rFonts w:ascii="Arial Narrow" w:hAnsi="Arial Narrow" w:cs="Arial"/>
          <w:sz w:val="22"/>
          <w:szCs w:val="20"/>
        </w:rPr>
        <w:t xml:space="preserve"> o prípadných zmenách a zrušení výzvy,</w:t>
      </w:r>
      <w:r w:rsidR="00607C55" w:rsidRPr="00F06420">
        <w:rPr>
          <w:rFonts w:ascii="Arial Narrow" w:hAnsi="Arial Narrow" w:cs="Arial"/>
          <w:sz w:val="22"/>
          <w:szCs w:val="20"/>
        </w:rPr>
        <w:t xml:space="preserve"> spôsob</w:t>
      </w:r>
      <w:r w:rsidR="0084031A" w:rsidRPr="00F06420">
        <w:rPr>
          <w:rFonts w:ascii="Arial Narrow" w:hAnsi="Arial Narrow" w:cs="Arial"/>
          <w:sz w:val="22"/>
          <w:szCs w:val="20"/>
        </w:rPr>
        <w:t xml:space="preserve"> a miesto</w:t>
      </w:r>
      <w:r w:rsidR="00607C55" w:rsidRPr="00F06420">
        <w:rPr>
          <w:rFonts w:ascii="Arial Narrow" w:hAnsi="Arial Narrow" w:cs="Arial"/>
          <w:sz w:val="22"/>
          <w:szCs w:val="20"/>
        </w:rPr>
        <w:t xml:space="preserve"> zverejňovania informácií </w:t>
      </w:r>
      <w:r w:rsidR="0084031A" w:rsidRPr="00F06420">
        <w:rPr>
          <w:rFonts w:ascii="Arial Narrow" w:hAnsi="Arial Narrow" w:cs="Arial"/>
          <w:sz w:val="22"/>
          <w:szCs w:val="20"/>
        </w:rPr>
        <w:t>o</w:t>
      </w:r>
      <w:r w:rsidR="0035766E" w:rsidRPr="00F06420">
        <w:rPr>
          <w:rFonts w:ascii="Arial Narrow" w:hAnsi="Arial Narrow" w:cs="Arial"/>
          <w:sz w:val="22"/>
          <w:szCs w:val="20"/>
        </w:rPr>
        <w:t> </w:t>
      </w:r>
      <w:r w:rsidR="0084031A" w:rsidRPr="00F06420">
        <w:rPr>
          <w:rFonts w:ascii="Arial Narrow" w:hAnsi="Arial Narrow" w:cs="Arial"/>
          <w:sz w:val="22"/>
          <w:szCs w:val="20"/>
        </w:rPr>
        <w:t>výzve</w:t>
      </w:r>
      <w:r w:rsidR="0035766E" w:rsidRPr="00F06420">
        <w:rPr>
          <w:rFonts w:ascii="Arial Narrow" w:hAnsi="Arial Narrow" w:cs="Arial"/>
          <w:sz w:val="22"/>
          <w:szCs w:val="20"/>
        </w:rPr>
        <w:t>, maximálna a minimáln</w:t>
      </w:r>
      <w:r w:rsidR="005A1DA4" w:rsidRPr="00F06420">
        <w:rPr>
          <w:rFonts w:ascii="Arial Narrow" w:hAnsi="Arial Narrow" w:cs="Arial"/>
          <w:sz w:val="22"/>
          <w:szCs w:val="20"/>
        </w:rPr>
        <w:t>a</w:t>
      </w:r>
      <w:r w:rsidR="0035766E" w:rsidRPr="00F06420">
        <w:rPr>
          <w:rFonts w:ascii="Arial Narrow" w:hAnsi="Arial Narrow" w:cs="Arial"/>
          <w:sz w:val="22"/>
          <w:szCs w:val="20"/>
        </w:rPr>
        <w:t xml:space="preserve"> výška príspevku</w:t>
      </w:r>
      <w:r w:rsidR="00B51F22" w:rsidRPr="00F06420">
        <w:rPr>
          <w:rFonts w:ascii="Arial Narrow" w:hAnsi="Arial Narrow" w:cs="Arial"/>
          <w:sz w:val="22"/>
          <w:szCs w:val="20"/>
        </w:rPr>
        <w:t xml:space="preserve"> (ak nie je stanovená ako podmienka poskytnutia prostriedkov mechanizmu)</w:t>
      </w:r>
      <w:r w:rsidR="0084031A" w:rsidRPr="00F06420">
        <w:rPr>
          <w:rFonts w:ascii="Arial Narrow" w:hAnsi="Arial Narrow" w:cs="Arial"/>
          <w:sz w:val="22"/>
          <w:szCs w:val="20"/>
        </w:rPr>
        <w:t xml:space="preserve"> a </w:t>
      </w:r>
      <w:r w:rsidR="00607C55" w:rsidRPr="00F06420">
        <w:rPr>
          <w:rFonts w:ascii="Arial Narrow" w:hAnsi="Arial Narrow" w:cs="Arial"/>
          <w:sz w:val="22"/>
          <w:szCs w:val="20"/>
        </w:rPr>
        <w:t xml:space="preserve"> pod</w:t>
      </w:r>
      <w:r w:rsidRPr="00F06420">
        <w:rPr>
          <w:rFonts w:ascii="Arial Narrow" w:hAnsi="Arial Narrow" w:cs="Arial"/>
          <w:sz w:val="22"/>
          <w:szCs w:val="20"/>
        </w:rPr>
        <w:t>.</w:t>
      </w:r>
      <w:r w:rsidR="003E3392" w:rsidRPr="00F06420">
        <w:rPr>
          <w:rFonts w:ascii="Arial Narrow" w:hAnsi="Arial Narrow" w:cs="Arial"/>
          <w:sz w:val="22"/>
          <w:szCs w:val="20"/>
        </w:rPr>
        <w:t>.</w:t>
      </w:r>
      <w:r w:rsidRPr="00F06420">
        <w:rPr>
          <w:rFonts w:ascii="Arial Narrow" w:hAnsi="Arial Narrow" w:cs="Arial"/>
          <w:sz w:val="22"/>
          <w:szCs w:val="20"/>
        </w:rPr>
        <w:t xml:space="preserve"> </w:t>
      </w:r>
    </w:p>
    <w:p w:rsidR="00F651D3" w:rsidRPr="00F06420" w:rsidRDefault="00F651D3" w:rsidP="003E3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EAAAA" w:themeFill="background2" w:themeFillShade="BF"/>
        <w:spacing w:after="200" w:line="276" w:lineRule="auto"/>
        <w:jc w:val="center"/>
        <w:rPr>
          <w:rFonts w:ascii="Arial Narrow" w:hAnsi="Arial Narrow" w:cs="Arial"/>
          <w:bCs/>
          <w:color w:val="365F91"/>
          <w:spacing w:val="5"/>
          <w:kern w:val="28"/>
          <w:highlight w:val="darkGray"/>
        </w:rPr>
      </w:pPr>
      <w:r w:rsidRPr="00F06420">
        <w:rPr>
          <w:rFonts w:ascii="Arial Narrow" w:hAnsi="Arial Narrow" w:cs="Arial"/>
          <w:bCs/>
          <w:color w:val="365F91"/>
          <w:spacing w:val="5"/>
          <w:kern w:val="28"/>
          <w:highlight w:val="darkGray"/>
        </w:rPr>
        <w:t>Prílohy :</w:t>
      </w:r>
    </w:p>
    <w:p w:rsidR="003B4BE3" w:rsidRPr="00F06420" w:rsidRDefault="003B4BE3" w:rsidP="003B4BE3">
      <w:pPr>
        <w:pStyle w:val="Odsekzoznamu"/>
        <w:numPr>
          <w:ilvl w:val="0"/>
          <w:numId w:val="9"/>
        </w:numPr>
        <w:spacing w:before="120"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F06420">
        <w:rPr>
          <w:rFonts w:ascii="Arial Narrow" w:hAnsi="Arial Narrow" w:cs="Arial"/>
          <w:sz w:val="22"/>
          <w:szCs w:val="22"/>
        </w:rPr>
        <w:t>Návrh zmluvy o poskytnutí prostriedkov mechanizmu</w:t>
      </w:r>
    </w:p>
    <w:p w:rsidR="0052647C" w:rsidRPr="00F06420" w:rsidRDefault="0052647C" w:rsidP="0052647C">
      <w:pPr>
        <w:pStyle w:val="Odsekzoznamu"/>
        <w:numPr>
          <w:ilvl w:val="0"/>
          <w:numId w:val="9"/>
        </w:numPr>
        <w:spacing w:before="120"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F06420">
        <w:rPr>
          <w:rFonts w:ascii="Arial Narrow" w:hAnsi="Arial Narrow" w:cs="Arial"/>
          <w:sz w:val="22"/>
          <w:szCs w:val="22"/>
        </w:rPr>
        <w:t xml:space="preserve">Formulár žiadosti o </w:t>
      </w:r>
      <w:r w:rsidR="00164218" w:rsidRPr="00F06420">
        <w:rPr>
          <w:rFonts w:ascii="Arial Narrow" w:hAnsi="Arial Narrow" w:cs="Arial"/>
          <w:sz w:val="22"/>
          <w:szCs w:val="22"/>
        </w:rPr>
        <w:t>prostriedky</w:t>
      </w:r>
      <w:r w:rsidRPr="00F06420">
        <w:rPr>
          <w:rFonts w:ascii="Arial Narrow" w:hAnsi="Arial Narrow" w:cs="Arial"/>
          <w:sz w:val="22"/>
          <w:szCs w:val="22"/>
        </w:rPr>
        <w:t xml:space="preserve"> mechanizmu</w:t>
      </w:r>
    </w:p>
    <w:p w:rsidR="00066A1C" w:rsidRPr="00F06420" w:rsidRDefault="00926048" w:rsidP="00166DAB">
      <w:pPr>
        <w:pStyle w:val="Odsekzoznamu"/>
        <w:numPr>
          <w:ilvl w:val="0"/>
          <w:numId w:val="9"/>
        </w:numPr>
        <w:spacing w:before="120"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F06420">
        <w:rPr>
          <w:rFonts w:ascii="Arial Narrow" w:hAnsi="Arial Narrow" w:cs="Arial"/>
          <w:sz w:val="22"/>
          <w:szCs w:val="22"/>
        </w:rPr>
        <w:t xml:space="preserve">Schéma štátnej pomoci/pomoci de </w:t>
      </w:r>
      <w:proofErr w:type="spellStart"/>
      <w:r w:rsidRPr="00F06420">
        <w:rPr>
          <w:rFonts w:ascii="Arial Narrow" w:hAnsi="Arial Narrow" w:cs="Arial"/>
          <w:sz w:val="22"/>
          <w:szCs w:val="22"/>
        </w:rPr>
        <w:t>minimis</w:t>
      </w:r>
      <w:proofErr w:type="spellEnd"/>
      <w:r w:rsidRPr="00F06420">
        <w:rPr>
          <w:rFonts w:ascii="Arial Narrow" w:hAnsi="Arial Narrow" w:cs="Arial"/>
          <w:sz w:val="22"/>
          <w:szCs w:val="22"/>
        </w:rPr>
        <w:t xml:space="preserve"> (ak relevantné)</w:t>
      </w:r>
    </w:p>
    <w:p w:rsidR="0084031A" w:rsidRPr="00F06420" w:rsidRDefault="0068591B" w:rsidP="000907AA">
      <w:pPr>
        <w:pStyle w:val="Odsekzoznamu"/>
        <w:numPr>
          <w:ilvl w:val="0"/>
          <w:numId w:val="9"/>
        </w:numPr>
        <w:spacing w:before="120" w:after="120" w:line="276" w:lineRule="auto"/>
        <w:jc w:val="both"/>
        <w:rPr>
          <w:rFonts w:ascii="Arial Narrow" w:hAnsi="Arial Narrow" w:cs="Arial"/>
        </w:rPr>
      </w:pPr>
      <w:r w:rsidRPr="00F06420">
        <w:rPr>
          <w:rFonts w:ascii="Arial Narrow" w:hAnsi="Arial Narrow" w:cs="Arial"/>
          <w:sz w:val="22"/>
          <w:szCs w:val="22"/>
        </w:rPr>
        <w:t>Ďalšie prílohy vychádzajúce z povahy výzvy a požiadaviek vykonávateľa</w:t>
      </w:r>
    </w:p>
    <w:sectPr w:rsidR="0084031A" w:rsidRPr="00F06420" w:rsidSect="000B33D7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51848" w16cex:dateUtc="2021-10-28T10:38:00Z"/>
  <w16cex:commentExtensible w16cex:durableId="25251A46" w16cex:dateUtc="2021-10-28T10:47:00Z"/>
  <w16cex:commentExtensible w16cex:durableId="25251CEA" w16cex:dateUtc="2021-10-28T10:58:00Z"/>
  <w16cex:commentExtensible w16cex:durableId="2525193B" w16cex:dateUtc="2021-10-28T10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D7177DC" w16cid:durableId="25251848"/>
  <w16cid:commentId w16cid:paraId="0E6CB310" w16cid:durableId="25251A46"/>
  <w16cid:commentId w16cid:paraId="6069CE38" w16cid:durableId="25251CEA"/>
  <w16cid:commentId w16cid:paraId="32C038AF" w16cid:durableId="2525193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9AB" w:rsidRDefault="009149AB" w:rsidP="00BA61A8">
      <w:pPr>
        <w:spacing w:after="0" w:line="240" w:lineRule="auto"/>
      </w:pPr>
      <w:r>
        <w:separator/>
      </w:r>
    </w:p>
  </w:endnote>
  <w:endnote w:type="continuationSeparator" w:id="0">
    <w:p w:rsidR="009149AB" w:rsidRDefault="009149AB" w:rsidP="00BA6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9AB" w:rsidRDefault="009149AB" w:rsidP="00BA61A8">
      <w:pPr>
        <w:spacing w:after="0" w:line="240" w:lineRule="auto"/>
      </w:pPr>
      <w:r>
        <w:separator/>
      </w:r>
    </w:p>
  </w:footnote>
  <w:footnote w:type="continuationSeparator" w:id="0">
    <w:p w:rsidR="009149AB" w:rsidRDefault="009149AB" w:rsidP="00BA61A8">
      <w:pPr>
        <w:spacing w:after="0" w:line="240" w:lineRule="auto"/>
      </w:pPr>
      <w:r>
        <w:continuationSeparator/>
      </w:r>
    </w:p>
  </w:footnote>
  <w:footnote w:id="1">
    <w:p w:rsidR="00904B3F" w:rsidRDefault="00904B3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904B3F">
        <w:rPr>
          <w:rFonts w:ascii="Arial Narrow" w:hAnsi="Arial Narrow"/>
          <w:sz w:val="18"/>
          <w:szCs w:val="18"/>
        </w:rPr>
        <w:t>Vykonávateľ ku všetkým podmienkam poskytnutia prostriedkov mechanizmu  určí spôsob ich preukázania zo strany žiadateľa a overenia zo strany vykonávateľa.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1C5" w:rsidRDefault="000A11C5" w:rsidP="000A11C5">
    <w:pPr>
      <w:pStyle w:val="Hlavika"/>
    </w:pPr>
    <w:r w:rsidRPr="00BA4B50"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4C6609B8" wp14:editId="018FA2C7">
          <wp:simplePos x="0" y="0"/>
          <wp:positionH relativeFrom="column">
            <wp:posOffset>4966818</wp:posOffset>
          </wp:positionH>
          <wp:positionV relativeFrom="paragraph">
            <wp:posOffset>-212725</wp:posOffset>
          </wp:positionV>
          <wp:extent cx="1099468" cy="422695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9468" cy="422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A4B50"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7E6451FA" wp14:editId="69A9F208">
          <wp:simplePos x="0" y="0"/>
          <wp:positionH relativeFrom="column">
            <wp:posOffset>-314325</wp:posOffset>
          </wp:positionH>
          <wp:positionV relativeFrom="paragraph">
            <wp:posOffset>-233959</wp:posOffset>
          </wp:positionV>
          <wp:extent cx="1449070" cy="534035"/>
          <wp:effectExtent l="0" t="0" r="0" b="0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07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A11C5" w:rsidRDefault="000A11C5">
    <w:pPr>
      <w:pStyle w:val="Hlavika"/>
    </w:pPr>
  </w:p>
  <w:p w:rsidR="00DF7CA7" w:rsidRDefault="00DF7CA7">
    <w:pPr>
      <w:pStyle w:val="Hlavika"/>
    </w:pPr>
    <w:r w:rsidRPr="004553A0">
      <w:rPr>
        <w:rFonts w:ascii="Arial Narrow" w:hAnsi="Arial Narrow"/>
        <w:b/>
        <w:bCs/>
        <w:color w:val="0070C0"/>
      </w:rPr>
      <w:t>Príloha č.</w:t>
    </w:r>
    <w:r>
      <w:rPr>
        <w:rFonts w:ascii="Arial Narrow" w:hAnsi="Arial Narrow"/>
        <w:b/>
        <w:bCs/>
        <w:color w:val="0070C0"/>
      </w:rPr>
      <w:t xml:space="preserve"> 3.1 – 2</w:t>
    </w:r>
    <w:r>
      <w:rPr>
        <w:rFonts w:ascii="Arial Narrow" w:hAnsi="Arial Narrow"/>
        <w:b/>
        <w:bCs/>
        <w:color w:val="0070C0"/>
      </w:rPr>
      <w:tab/>
    </w:r>
    <w:r>
      <w:rPr>
        <w:rFonts w:ascii="Arial Narrow" w:hAnsi="Arial Narrow"/>
        <w:b/>
        <w:bCs/>
        <w:color w:val="0070C0"/>
      </w:rPr>
      <w:tab/>
    </w:r>
    <w:r w:rsidRPr="00DF7CA7">
      <w:rPr>
        <w:rFonts w:ascii="Arial Narrow" w:hAnsi="Arial Narrow"/>
        <w:bCs/>
        <w:i/>
      </w:rPr>
      <w:t>Vzor výzvy je odporúčaný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B00"/>
    <w:multiLevelType w:val="multilevel"/>
    <w:tmpl w:val="9D24F79E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4330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Times New Roman" w:hAnsi="Times New Roman" w:hint="default"/>
        <w:sz w:val="24"/>
      </w:rPr>
    </w:lvl>
  </w:abstractNum>
  <w:abstractNum w:abstractNumId="1" w15:restartNumberingAfterBreak="0">
    <w:nsid w:val="0CDA2DD1"/>
    <w:multiLevelType w:val="multilevel"/>
    <w:tmpl w:val="B77A45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1AD52D9"/>
    <w:multiLevelType w:val="hybridMultilevel"/>
    <w:tmpl w:val="B8E2300A"/>
    <w:lvl w:ilvl="0" w:tplc="0ADC17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D9D3FFC"/>
    <w:multiLevelType w:val="hybridMultilevel"/>
    <w:tmpl w:val="79B0D1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E670D"/>
    <w:multiLevelType w:val="hybridMultilevel"/>
    <w:tmpl w:val="B8E2300A"/>
    <w:lvl w:ilvl="0" w:tplc="0ADC17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10B772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54F2886"/>
    <w:multiLevelType w:val="hybridMultilevel"/>
    <w:tmpl w:val="8F7292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456617"/>
    <w:multiLevelType w:val="hybridMultilevel"/>
    <w:tmpl w:val="658C247C"/>
    <w:lvl w:ilvl="0" w:tplc="C318F7E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76091C"/>
    <w:multiLevelType w:val="hybridMultilevel"/>
    <w:tmpl w:val="6F12A5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653396"/>
    <w:multiLevelType w:val="multilevel"/>
    <w:tmpl w:val="706C57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1153B25"/>
    <w:multiLevelType w:val="multilevel"/>
    <w:tmpl w:val="8C6C8EC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68" w:hanging="1800"/>
      </w:pPr>
      <w:rPr>
        <w:rFonts w:hint="default"/>
      </w:rPr>
    </w:lvl>
  </w:abstractNum>
  <w:abstractNum w:abstractNumId="11" w15:restartNumberingAfterBreak="0">
    <w:nsid w:val="636600A4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36F7567"/>
    <w:multiLevelType w:val="multilevel"/>
    <w:tmpl w:val="69D0C8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3" w15:restartNumberingAfterBreak="0">
    <w:nsid w:val="76E74E5E"/>
    <w:multiLevelType w:val="multilevel"/>
    <w:tmpl w:val="6D7003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7FA099D"/>
    <w:multiLevelType w:val="multilevel"/>
    <w:tmpl w:val="0434B20A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78B20AC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AAD0E14"/>
    <w:multiLevelType w:val="multilevel"/>
    <w:tmpl w:val="6F68703E"/>
    <w:lvl w:ilvl="0">
      <w:start w:val="2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Theme="minorHAnsi" w:hAnsi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inorHAnsi" w:hAnsiTheme="minorHAnsi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11"/>
  </w:num>
  <w:num w:numId="5">
    <w:abstractNumId w:val="2"/>
  </w:num>
  <w:num w:numId="6">
    <w:abstractNumId w:val="15"/>
  </w:num>
  <w:num w:numId="7">
    <w:abstractNumId w:val="13"/>
  </w:num>
  <w:num w:numId="8">
    <w:abstractNumId w:val="5"/>
  </w:num>
  <w:num w:numId="9">
    <w:abstractNumId w:val="6"/>
  </w:num>
  <w:num w:numId="10">
    <w:abstractNumId w:val="10"/>
  </w:num>
  <w:num w:numId="11">
    <w:abstractNumId w:val="1"/>
  </w:num>
  <w:num w:numId="12">
    <w:abstractNumId w:val="7"/>
  </w:num>
  <w:num w:numId="13">
    <w:abstractNumId w:val="8"/>
  </w:num>
  <w:num w:numId="14">
    <w:abstractNumId w:val="16"/>
  </w:num>
  <w:num w:numId="15">
    <w:abstractNumId w:val="14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0C4"/>
    <w:rsid w:val="00040BCF"/>
    <w:rsid w:val="0006342B"/>
    <w:rsid w:val="00066A1C"/>
    <w:rsid w:val="000A11C5"/>
    <w:rsid w:val="000A6659"/>
    <w:rsid w:val="000A74C6"/>
    <w:rsid w:val="000B33D7"/>
    <w:rsid w:val="000B3A93"/>
    <w:rsid w:val="000C2CA7"/>
    <w:rsid w:val="000F2781"/>
    <w:rsid w:val="00131F9B"/>
    <w:rsid w:val="001338F7"/>
    <w:rsid w:val="00150926"/>
    <w:rsid w:val="0015370F"/>
    <w:rsid w:val="00164218"/>
    <w:rsid w:val="00166DAB"/>
    <w:rsid w:val="00181AEA"/>
    <w:rsid w:val="001918DD"/>
    <w:rsid w:val="00195F91"/>
    <w:rsid w:val="001A03FD"/>
    <w:rsid w:val="001B2CA8"/>
    <w:rsid w:val="001B6D57"/>
    <w:rsid w:val="001C20AC"/>
    <w:rsid w:val="001D2A6E"/>
    <w:rsid w:val="001E7B1C"/>
    <w:rsid w:val="001F7BAE"/>
    <w:rsid w:val="0020188E"/>
    <w:rsid w:val="002238B5"/>
    <w:rsid w:val="002241DB"/>
    <w:rsid w:val="00237031"/>
    <w:rsid w:val="00266C93"/>
    <w:rsid w:val="002A1312"/>
    <w:rsid w:val="002A29D6"/>
    <w:rsid w:val="002D04BF"/>
    <w:rsid w:val="002F3784"/>
    <w:rsid w:val="0030524F"/>
    <w:rsid w:val="00305D31"/>
    <w:rsid w:val="0032062E"/>
    <w:rsid w:val="00321DED"/>
    <w:rsid w:val="00354750"/>
    <w:rsid w:val="0035766E"/>
    <w:rsid w:val="00390BDE"/>
    <w:rsid w:val="00393663"/>
    <w:rsid w:val="003B4BE3"/>
    <w:rsid w:val="003D67E7"/>
    <w:rsid w:val="003E3392"/>
    <w:rsid w:val="003F476E"/>
    <w:rsid w:val="003F5BF6"/>
    <w:rsid w:val="004019DB"/>
    <w:rsid w:val="00446DB3"/>
    <w:rsid w:val="00460F95"/>
    <w:rsid w:val="00471BEF"/>
    <w:rsid w:val="00496F13"/>
    <w:rsid w:val="004C5538"/>
    <w:rsid w:val="004C589D"/>
    <w:rsid w:val="004E10C4"/>
    <w:rsid w:val="004E3414"/>
    <w:rsid w:val="005048AA"/>
    <w:rsid w:val="0052647C"/>
    <w:rsid w:val="0053150F"/>
    <w:rsid w:val="00537D83"/>
    <w:rsid w:val="00554DAD"/>
    <w:rsid w:val="005A1DA4"/>
    <w:rsid w:val="005A2C7C"/>
    <w:rsid w:val="005C1674"/>
    <w:rsid w:val="006016B2"/>
    <w:rsid w:val="00606079"/>
    <w:rsid w:val="00606F7C"/>
    <w:rsid w:val="00607C55"/>
    <w:rsid w:val="00651B01"/>
    <w:rsid w:val="0068591B"/>
    <w:rsid w:val="006D221D"/>
    <w:rsid w:val="0073719B"/>
    <w:rsid w:val="00770D13"/>
    <w:rsid w:val="007734A2"/>
    <w:rsid w:val="0078034D"/>
    <w:rsid w:val="00791FC7"/>
    <w:rsid w:val="00793EB7"/>
    <w:rsid w:val="007C4596"/>
    <w:rsid w:val="007F3E53"/>
    <w:rsid w:val="007F5EA7"/>
    <w:rsid w:val="007F7584"/>
    <w:rsid w:val="008070AB"/>
    <w:rsid w:val="00807715"/>
    <w:rsid w:val="00813454"/>
    <w:rsid w:val="008227D9"/>
    <w:rsid w:val="0082441F"/>
    <w:rsid w:val="0084031A"/>
    <w:rsid w:val="00853001"/>
    <w:rsid w:val="0086583B"/>
    <w:rsid w:val="00884554"/>
    <w:rsid w:val="00895164"/>
    <w:rsid w:val="008A093A"/>
    <w:rsid w:val="008B1A9F"/>
    <w:rsid w:val="008B4F4F"/>
    <w:rsid w:val="008D2473"/>
    <w:rsid w:val="008F5B4D"/>
    <w:rsid w:val="00904B3F"/>
    <w:rsid w:val="00910C68"/>
    <w:rsid w:val="009149AB"/>
    <w:rsid w:val="00926048"/>
    <w:rsid w:val="0093165A"/>
    <w:rsid w:val="00931913"/>
    <w:rsid w:val="009368A5"/>
    <w:rsid w:val="009468F5"/>
    <w:rsid w:val="00951097"/>
    <w:rsid w:val="00977698"/>
    <w:rsid w:val="009E4700"/>
    <w:rsid w:val="009F60A7"/>
    <w:rsid w:val="00A03B79"/>
    <w:rsid w:val="00A1799A"/>
    <w:rsid w:val="00A23B71"/>
    <w:rsid w:val="00A37688"/>
    <w:rsid w:val="00A777D6"/>
    <w:rsid w:val="00AF03AD"/>
    <w:rsid w:val="00B45E90"/>
    <w:rsid w:val="00B51F22"/>
    <w:rsid w:val="00B721C0"/>
    <w:rsid w:val="00B76E81"/>
    <w:rsid w:val="00BA61A8"/>
    <w:rsid w:val="00BC1B96"/>
    <w:rsid w:val="00C042ED"/>
    <w:rsid w:val="00C11EB9"/>
    <w:rsid w:val="00C3033B"/>
    <w:rsid w:val="00D0597C"/>
    <w:rsid w:val="00D16590"/>
    <w:rsid w:val="00D37AD0"/>
    <w:rsid w:val="00D4335F"/>
    <w:rsid w:val="00D57DBB"/>
    <w:rsid w:val="00D77D76"/>
    <w:rsid w:val="00D85140"/>
    <w:rsid w:val="00DB0D1D"/>
    <w:rsid w:val="00DB647A"/>
    <w:rsid w:val="00DD323C"/>
    <w:rsid w:val="00DD75B0"/>
    <w:rsid w:val="00DE7D4B"/>
    <w:rsid w:val="00DF7CA7"/>
    <w:rsid w:val="00E34821"/>
    <w:rsid w:val="00E72D3A"/>
    <w:rsid w:val="00E80204"/>
    <w:rsid w:val="00E87159"/>
    <w:rsid w:val="00EA007C"/>
    <w:rsid w:val="00EB3EFB"/>
    <w:rsid w:val="00EE07DC"/>
    <w:rsid w:val="00F06420"/>
    <w:rsid w:val="00F4670B"/>
    <w:rsid w:val="00F54423"/>
    <w:rsid w:val="00F6346B"/>
    <w:rsid w:val="00F651D3"/>
    <w:rsid w:val="00F961D0"/>
    <w:rsid w:val="00F97EBF"/>
    <w:rsid w:val="00FB33AD"/>
    <w:rsid w:val="00FD363E"/>
    <w:rsid w:val="00FD5EB8"/>
    <w:rsid w:val="00FE1A83"/>
    <w:rsid w:val="00FF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85A0757-AA3E-4444-914D-BC28D7232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227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8227D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22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227D9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A61A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A61A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A61A8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84031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4031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4031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4031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4031A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040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40BCF"/>
  </w:style>
  <w:style w:type="paragraph" w:styleId="Pta">
    <w:name w:val="footer"/>
    <w:basedOn w:val="Normlny"/>
    <w:link w:val="PtaChar"/>
    <w:uiPriority w:val="99"/>
    <w:unhideWhenUsed/>
    <w:rsid w:val="00040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40BCF"/>
  </w:style>
  <w:style w:type="character" w:styleId="Zstupntext">
    <w:name w:val="Placeholder Text"/>
    <w:basedOn w:val="Predvolenpsmoodseku"/>
    <w:uiPriority w:val="99"/>
    <w:semiHidden/>
    <w:rsid w:val="00040BCF"/>
    <w:rPr>
      <w:color w:val="808080"/>
    </w:rPr>
  </w:style>
  <w:style w:type="paragraph" w:styleId="Revzia">
    <w:name w:val="Revision"/>
    <w:hidden/>
    <w:uiPriority w:val="99"/>
    <w:semiHidden/>
    <w:rsid w:val="00FB33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3EC978-04F6-47C9-A16B-5797A9E681D3}"/>
      </w:docPartPr>
      <w:docPartBody>
        <w:p w:rsidR="0038523A" w:rsidRDefault="009F31F7">
          <w:r w:rsidRPr="00AA6723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B6F28FC2617445F2A5BD4C90760D8B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0FD31F-F04C-43E6-9687-2E46772E27BB}"/>
      </w:docPartPr>
      <w:docPartBody>
        <w:p w:rsidR="0038523A" w:rsidRDefault="009F31F7" w:rsidP="009F31F7">
          <w:pPr>
            <w:pStyle w:val="B6F28FC2617445F2A5BD4C90760D8BC9"/>
          </w:pPr>
          <w:r w:rsidRPr="00AA6723">
            <w:rPr>
              <w:rStyle w:val="Zstupntext"/>
            </w:rPr>
            <w:t>Kliknite alebo ťuknite a zadajte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1F7"/>
    <w:rsid w:val="000B6642"/>
    <w:rsid w:val="00141FF1"/>
    <w:rsid w:val="001A2013"/>
    <w:rsid w:val="0038523A"/>
    <w:rsid w:val="008D491E"/>
    <w:rsid w:val="009F0833"/>
    <w:rsid w:val="009F31F7"/>
    <w:rsid w:val="00B31BC8"/>
    <w:rsid w:val="00D7798D"/>
    <w:rsid w:val="00D857BE"/>
    <w:rsid w:val="00EA3FC6"/>
    <w:rsid w:val="00EE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F31F7"/>
    <w:rPr>
      <w:color w:val="808080"/>
    </w:rPr>
  </w:style>
  <w:style w:type="paragraph" w:customStyle="1" w:styleId="B6F28FC2617445F2A5BD4C90760D8BC9">
    <w:name w:val="B6F28FC2617445F2A5BD4C90760D8BC9"/>
    <w:rsid w:val="009F31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0FDDE-E49D-4BC9-8F82-7F45C82C5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Hrabčáková Miruška</dc:creator>
  <cp:keywords/>
  <dc:description/>
  <cp:lastModifiedBy>Hrabčáková Miruška</cp:lastModifiedBy>
  <cp:revision>32</cp:revision>
  <cp:lastPrinted>2021-12-10T08:06:00Z</cp:lastPrinted>
  <dcterms:created xsi:type="dcterms:W3CDTF">2021-11-04T14:22:00Z</dcterms:created>
  <dcterms:modified xsi:type="dcterms:W3CDTF">2021-12-10T11:52:00Z</dcterms:modified>
</cp:coreProperties>
</file>